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14" w:rsidRPr="00370B14" w:rsidRDefault="008008FC" w:rsidP="00613A29">
      <w:pPr>
        <w:jc w:val="both"/>
        <w:rPr>
          <w:b/>
          <w:szCs w:val="24"/>
        </w:rPr>
      </w:pPr>
      <w:r>
        <w:rPr>
          <w:b/>
          <w:szCs w:val="24"/>
        </w:rPr>
        <w:t xml:space="preserve">  </w:t>
      </w:r>
      <w:r w:rsidR="00370B14" w:rsidRPr="00370B14">
        <w:rPr>
          <w:b/>
          <w:szCs w:val="24"/>
        </w:rPr>
        <w:t>Mateřská škola Tábor, Kollárov</w:t>
      </w:r>
      <w:r w:rsidR="00370B14">
        <w:rPr>
          <w:b/>
          <w:szCs w:val="24"/>
        </w:rPr>
        <w:t>a 2497</w:t>
      </w:r>
    </w:p>
    <w:p w:rsidR="00370B14" w:rsidRPr="00370B14" w:rsidRDefault="00370B14" w:rsidP="00613A29">
      <w:pPr>
        <w:jc w:val="both"/>
        <w:rPr>
          <w:b/>
          <w:szCs w:val="24"/>
        </w:rPr>
      </w:pPr>
      <w:r>
        <w:rPr>
          <w:b/>
          <w:szCs w:val="24"/>
        </w:rPr>
        <w:t>-----------------------------------------------------------------------------------------------------------------</w:t>
      </w:r>
    </w:p>
    <w:p w:rsidR="00E80829" w:rsidRPr="00C93993" w:rsidRDefault="00E80829" w:rsidP="00613A29">
      <w:pPr>
        <w:jc w:val="both"/>
        <w:rPr>
          <w:sz w:val="20"/>
        </w:rPr>
      </w:pPr>
    </w:p>
    <w:p w:rsidR="00E80829" w:rsidRPr="00370B14" w:rsidRDefault="00370B14" w:rsidP="00613A29">
      <w:pPr>
        <w:jc w:val="both"/>
        <w:rPr>
          <w:b/>
          <w:sz w:val="32"/>
          <w:szCs w:val="32"/>
        </w:rPr>
      </w:pPr>
      <w:r w:rsidRPr="00370B14">
        <w:rPr>
          <w:b/>
          <w:sz w:val="32"/>
          <w:szCs w:val="32"/>
        </w:rPr>
        <w:t>Školní řád Mateřské školy Tábor, Kollárova 2497 + odloučená pracoviště</w:t>
      </w:r>
    </w:p>
    <w:p w:rsidR="00E80829" w:rsidRDefault="00E80829" w:rsidP="00613A29">
      <w:pPr>
        <w:jc w:val="both"/>
        <w:rPr>
          <w:szCs w:val="24"/>
        </w:rPr>
      </w:pPr>
    </w:p>
    <w:p w:rsidR="00370B14" w:rsidRDefault="00370B14" w:rsidP="00613A29">
      <w:pPr>
        <w:jc w:val="both"/>
        <w:rPr>
          <w:szCs w:val="24"/>
        </w:rPr>
      </w:pPr>
      <w:r>
        <w:rPr>
          <w:szCs w:val="24"/>
        </w:rPr>
        <w:t>Vypracovala: Mgr. Vlasta Vychodilová</w:t>
      </w:r>
    </w:p>
    <w:p w:rsidR="00370B14" w:rsidRDefault="00E57FDF" w:rsidP="00613A29">
      <w:pPr>
        <w:jc w:val="both"/>
        <w:rPr>
          <w:szCs w:val="24"/>
        </w:rPr>
      </w:pPr>
      <w:r>
        <w:rPr>
          <w:szCs w:val="24"/>
        </w:rPr>
        <w:t>Projednáno na pedagogické radě</w:t>
      </w:r>
      <w:r w:rsidR="00260161">
        <w:rPr>
          <w:szCs w:val="24"/>
        </w:rPr>
        <w:t xml:space="preserve"> </w:t>
      </w:r>
    </w:p>
    <w:p w:rsidR="00E80829" w:rsidRDefault="00EF629C" w:rsidP="00613A29">
      <w:pPr>
        <w:jc w:val="both"/>
        <w:rPr>
          <w:szCs w:val="24"/>
        </w:rPr>
      </w:pPr>
      <w:r>
        <w:rPr>
          <w:szCs w:val="24"/>
        </w:rPr>
        <w:t xml:space="preserve">Účinnost od: </w:t>
      </w:r>
      <w:r w:rsidR="001D3E46">
        <w:rPr>
          <w:szCs w:val="24"/>
        </w:rPr>
        <w:t>1. 9. 2020</w:t>
      </w:r>
      <w:r>
        <w:rPr>
          <w:szCs w:val="24"/>
        </w:rPr>
        <w:t xml:space="preserve"> </w:t>
      </w:r>
    </w:p>
    <w:p w:rsidR="00EF629C" w:rsidRDefault="00EF629C" w:rsidP="00613A29">
      <w:pPr>
        <w:jc w:val="both"/>
        <w:rPr>
          <w:szCs w:val="24"/>
        </w:rPr>
      </w:pPr>
      <w:proofErr w:type="gramStart"/>
      <w:r>
        <w:rPr>
          <w:szCs w:val="24"/>
        </w:rPr>
        <w:t xml:space="preserve">Úpravy : </w:t>
      </w:r>
      <w:r w:rsidR="001D3E46">
        <w:rPr>
          <w:szCs w:val="24"/>
        </w:rPr>
        <w:t xml:space="preserve">1.1 </w:t>
      </w:r>
      <w:bookmarkStart w:id="0" w:name="_GoBack"/>
      <w:bookmarkEnd w:id="0"/>
      <w:r w:rsidR="001D3E46">
        <w:rPr>
          <w:szCs w:val="24"/>
        </w:rPr>
        <w:t>2022</w:t>
      </w:r>
      <w:proofErr w:type="gramEnd"/>
    </w:p>
    <w:p w:rsidR="00E80829" w:rsidRDefault="00E80829" w:rsidP="00613A29">
      <w:pPr>
        <w:jc w:val="both"/>
        <w:rPr>
          <w:szCs w:val="24"/>
        </w:rPr>
      </w:pPr>
    </w:p>
    <w:p w:rsidR="00613A29" w:rsidRDefault="00E80829" w:rsidP="00613A29">
      <w:pPr>
        <w:jc w:val="both"/>
        <w:rPr>
          <w:szCs w:val="24"/>
        </w:rPr>
      </w:pPr>
      <w:r>
        <w:rPr>
          <w:szCs w:val="24"/>
        </w:rPr>
        <w:t xml:space="preserve">Ředitelka </w:t>
      </w:r>
      <w:r w:rsidR="00370B14">
        <w:rPr>
          <w:szCs w:val="24"/>
        </w:rPr>
        <w:t>M</w:t>
      </w:r>
      <w:r>
        <w:rPr>
          <w:szCs w:val="24"/>
        </w:rPr>
        <w:t>ateřsk</w:t>
      </w:r>
      <w:r w:rsidR="00613A29">
        <w:rPr>
          <w:szCs w:val="24"/>
        </w:rPr>
        <w:t xml:space="preserve">é školy </w:t>
      </w:r>
      <w:r w:rsidR="00370B14">
        <w:rPr>
          <w:szCs w:val="24"/>
        </w:rPr>
        <w:t xml:space="preserve">Tábor, Kollárova 2497 </w:t>
      </w:r>
      <w:r w:rsidR="00613A29">
        <w:rPr>
          <w:szCs w:val="24"/>
        </w:rPr>
        <w:t>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613A29" w:rsidRDefault="00613A29" w:rsidP="00613A29">
      <w:pPr>
        <w:jc w:val="both"/>
        <w:rPr>
          <w:szCs w:val="24"/>
        </w:rPr>
      </w:pPr>
    </w:p>
    <w:p w:rsidR="00613A29" w:rsidRDefault="00613A29" w:rsidP="00613A29">
      <w:pPr>
        <w:pStyle w:val="Nadpis3"/>
      </w:pPr>
      <w:proofErr w:type="gramStart"/>
      <w:r>
        <w:t xml:space="preserve">Čl. I </w:t>
      </w:r>
      <w:r w:rsidR="00BE4ADA">
        <w:t xml:space="preserve"> </w:t>
      </w:r>
      <w:r>
        <w:t>Práva</w:t>
      </w:r>
      <w:proofErr w:type="gramEnd"/>
      <w:r>
        <w:t xml:space="preserve"> a povinností účastníků předškolní výchovy a vzdělávání</w:t>
      </w:r>
    </w:p>
    <w:p w:rsidR="00613A29" w:rsidRDefault="00613A29" w:rsidP="00613A29">
      <w:pPr>
        <w:pStyle w:val="Nadpis4"/>
        <w:jc w:val="both"/>
        <w:rPr>
          <w:b/>
          <w:szCs w:val="24"/>
        </w:rPr>
      </w:pPr>
    </w:p>
    <w:p w:rsidR="00613A29" w:rsidRDefault="00613A29" w:rsidP="00613A29">
      <w:pPr>
        <w:pStyle w:val="Nadpis3"/>
        <w:ind w:left="705" w:hanging="705"/>
      </w:pPr>
      <w:r>
        <w:t>1</w:t>
      </w:r>
      <w:r>
        <w:tab/>
        <w:t>Základní cíle mateřské školy při zabezpečování předškolní výchovy a vzdělávání a školní vzdělávací program</w:t>
      </w:r>
    </w:p>
    <w:p w:rsidR="00613A29" w:rsidRDefault="00613A29" w:rsidP="00613A29">
      <w:pPr>
        <w:rPr>
          <w:szCs w:val="24"/>
        </w:rPr>
      </w:pPr>
    </w:p>
    <w:p w:rsidR="00613A29" w:rsidRDefault="00613A29" w:rsidP="00613A29">
      <w:pPr>
        <w:jc w:val="both"/>
        <w:rPr>
          <w:szCs w:val="24"/>
        </w:rPr>
      </w:pPr>
      <w:r>
        <w:rPr>
          <w:szCs w:val="24"/>
        </w:rPr>
        <w:t>1.1</w:t>
      </w:r>
      <w:r>
        <w:rPr>
          <w:szCs w:val="24"/>
        </w:rPr>
        <w:tab/>
        <w:t>Mateřská škola v rámci předškolní výchovy a vzdělávání (dále jen „vzdělávání“)</w:t>
      </w:r>
    </w:p>
    <w:p w:rsidR="00613A29" w:rsidRDefault="00613A29" w:rsidP="00613A29">
      <w:pPr>
        <w:numPr>
          <w:ilvl w:val="0"/>
          <w:numId w:val="2"/>
        </w:numPr>
        <w:ind w:left="1134" w:hanging="425"/>
        <w:jc w:val="both"/>
        <w:rPr>
          <w:szCs w:val="24"/>
        </w:rPr>
      </w:pPr>
      <w:r>
        <w:rPr>
          <w:szCs w:val="24"/>
        </w:rPr>
        <w:t>podporuje rozvoj osobnosti dítěte předškolního věku,</w:t>
      </w:r>
    </w:p>
    <w:p w:rsidR="00613A29" w:rsidRDefault="00613A29" w:rsidP="00613A29">
      <w:pPr>
        <w:numPr>
          <w:ilvl w:val="0"/>
          <w:numId w:val="2"/>
        </w:numPr>
        <w:ind w:left="1134" w:hanging="425"/>
        <w:jc w:val="both"/>
        <w:rPr>
          <w:szCs w:val="24"/>
        </w:rPr>
      </w:pPr>
      <w:r>
        <w:rPr>
          <w:szCs w:val="24"/>
        </w:rPr>
        <w:t>podílí se na jeho zdravém citovém, rozumovém a tělesném rozvoji,</w:t>
      </w:r>
    </w:p>
    <w:p w:rsidR="00613A29" w:rsidRDefault="00613A29" w:rsidP="00613A29">
      <w:pPr>
        <w:numPr>
          <w:ilvl w:val="0"/>
          <w:numId w:val="2"/>
        </w:numPr>
        <w:ind w:left="1134" w:hanging="425"/>
        <w:jc w:val="both"/>
        <w:rPr>
          <w:szCs w:val="24"/>
        </w:rPr>
      </w:pPr>
      <w:r>
        <w:rPr>
          <w:szCs w:val="24"/>
        </w:rPr>
        <w:t>podílí se na osvojování základních pravidel chování dítětem,</w:t>
      </w:r>
    </w:p>
    <w:p w:rsidR="00613A29" w:rsidRDefault="00613A29" w:rsidP="00613A29">
      <w:pPr>
        <w:numPr>
          <w:ilvl w:val="0"/>
          <w:numId w:val="2"/>
        </w:numPr>
        <w:ind w:left="1134" w:hanging="425"/>
        <w:jc w:val="both"/>
        <w:rPr>
          <w:szCs w:val="24"/>
        </w:rPr>
      </w:pPr>
      <w:r>
        <w:rPr>
          <w:szCs w:val="24"/>
        </w:rPr>
        <w:t>podporuje získávání základních životních hodnot a mezilidských vztahů dítěte,</w:t>
      </w:r>
    </w:p>
    <w:p w:rsidR="00613A29" w:rsidRDefault="00613A29" w:rsidP="00613A29">
      <w:pPr>
        <w:numPr>
          <w:ilvl w:val="0"/>
          <w:numId w:val="2"/>
        </w:numPr>
        <w:ind w:left="1134" w:hanging="425"/>
        <w:jc w:val="both"/>
        <w:rPr>
          <w:szCs w:val="24"/>
        </w:rPr>
      </w:pPr>
      <w:r>
        <w:rPr>
          <w:szCs w:val="24"/>
        </w:rPr>
        <w:t>vytváří základní předpoklady pro pokračování ve vzdělávání,</w:t>
      </w:r>
    </w:p>
    <w:p w:rsidR="00613A29" w:rsidRDefault="00613A29" w:rsidP="00613A29">
      <w:pPr>
        <w:numPr>
          <w:ilvl w:val="0"/>
          <w:numId w:val="2"/>
        </w:numPr>
        <w:ind w:left="1134" w:hanging="425"/>
        <w:jc w:val="both"/>
        <w:rPr>
          <w:szCs w:val="24"/>
        </w:rPr>
      </w:pPr>
      <w:r>
        <w:rPr>
          <w:szCs w:val="24"/>
        </w:rPr>
        <w:t>napomáhá vyrovnávat nerovnosti vývoje dětí před jejich vstupem do základního vzdělávání,</w:t>
      </w:r>
    </w:p>
    <w:p w:rsidR="00613A29" w:rsidRDefault="00613A29" w:rsidP="00613A29">
      <w:pPr>
        <w:numPr>
          <w:ilvl w:val="0"/>
          <w:numId w:val="2"/>
        </w:numPr>
        <w:ind w:left="1134" w:hanging="425"/>
        <w:jc w:val="both"/>
        <w:rPr>
          <w:szCs w:val="24"/>
        </w:rPr>
      </w:pPr>
      <w:r>
        <w:rPr>
          <w:szCs w:val="24"/>
        </w:rPr>
        <w:t xml:space="preserve">poskytuje speciální pedagogickou péči dětem se speciálními vzdělávacími potřebami, </w:t>
      </w:r>
    </w:p>
    <w:p w:rsidR="00613A29" w:rsidRDefault="00613A29" w:rsidP="00613A29">
      <w:pPr>
        <w:numPr>
          <w:ilvl w:val="0"/>
          <w:numId w:val="2"/>
        </w:numPr>
        <w:ind w:left="1134" w:hanging="425"/>
        <w:jc w:val="both"/>
        <w:rPr>
          <w:szCs w:val="24"/>
        </w:rPr>
      </w:pPr>
      <w:r>
        <w:rPr>
          <w:szCs w:val="24"/>
        </w:rPr>
        <w:t>vytváří podmínky pro rozvoj nadaných dětí.</w:t>
      </w:r>
    </w:p>
    <w:p w:rsidR="00613A29" w:rsidRDefault="00613A29" w:rsidP="00613A29">
      <w:pPr>
        <w:jc w:val="both"/>
        <w:rPr>
          <w:szCs w:val="24"/>
        </w:rPr>
      </w:pPr>
    </w:p>
    <w:p w:rsidR="00613A29" w:rsidRDefault="00613A29" w:rsidP="00613A29">
      <w:pPr>
        <w:ind w:left="709" w:hanging="709"/>
        <w:jc w:val="both"/>
        <w:rPr>
          <w:szCs w:val="24"/>
        </w:rPr>
      </w:pPr>
      <w:r>
        <w:rPr>
          <w:szCs w:val="24"/>
        </w:rPr>
        <w:t>1.2</w:t>
      </w:r>
      <w:r>
        <w:rPr>
          <w:szCs w:val="24"/>
        </w:rPr>
        <w:tab/>
        <w:t>Školní vzdělávací program upřesňuje cíle, zaměření, formy a obsah vzdělávání podle konkrétních podmínek uplatněných v mateřské škole.</w:t>
      </w:r>
    </w:p>
    <w:p w:rsidR="00613A29" w:rsidRDefault="00613A29" w:rsidP="00613A29">
      <w:pPr>
        <w:jc w:val="both"/>
        <w:rPr>
          <w:szCs w:val="24"/>
        </w:rPr>
      </w:pPr>
    </w:p>
    <w:p w:rsidR="00613A29" w:rsidRDefault="00613A29" w:rsidP="00613A29">
      <w:pPr>
        <w:ind w:left="709" w:hanging="709"/>
        <w:jc w:val="both"/>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613A29" w:rsidRDefault="00613A29" w:rsidP="00613A29">
      <w:pPr>
        <w:jc w:val="both"/>
        <w:rPr>
          <w:szCs w:val="24"/>
        </w:rPr>
      </w:pPr>
    </w:p>
    <w:p w:rsidR="00613A29" w:rsidRDefault="00613A29" w:rsidP="00613A29">
      <w:pPr>
        <w:pStyle w:val="Nadpis3"/>
        <w:jc w:val="both"/>
      </w:pPr>
      <w:r>
        <w:t>2. Základní práva dětí přijatých k předškolnímu vzdělávání</w:t>
      </w:r>
    </w:p>
    <w:p w:rsidR="00613A29" w:rsidRDefault="00613A29" w:rsidP="00613A29">
      <w:pPr>
        <w:jc w:val="both"/>
        <w:rPr>
          <w:szCs w:val="24"/>
        </w:rPr>
      </w:pPr>
    </w:p>
    <w:p w:rsidR="00613A29" w:rsidRDefault="00613A29" w:rsidP="00613A29">
      <w:pPr>
        <w:jc w:val="both"/>
        <w:rPr>
          <w:szCs w:val="24"/>
        </w:rPr>
      </w:pPr>
      <w:r>
        <w:rPr>
          <w:szCs w:val="24"/>
        </w:rPr>
        <w:t>2. 1</w:t>
      </w:r>
      <w:r>
        <w:rPr>
          <w:szCs w:val="24"/>
        </w:rPr>
        <w:tab/>
        <w:t>Každé přijaté dítě (dále jen „dítě“) má právo</w:t>
      </w:r>
    </w:p>
    <w:p w:rsidR="00613A29" w:rsidRDefault="00613A29" w:rsidP="00613A29">
      <w:pPr>
        <w:numPr>
          <w:ilvl w:val="0"/>
          <w:numId w:val="3"/>
        </w:numPr>
        <w:ind w:left="993" w:hanging="284"/>
        <w:jc w:val="both"/>
        <w:rPr>
          <w:szCs w:val="24"/>
        </w:rPr>
      </w:pPr>
      <w:r>
        <w:rPr>
          <w:szCs w:val="24"/>
        </w:rPr>
        <w:t>na kvalitní předškolní vzdělávání v rozsahu uvedeném v bodě 1. tohoto školního řádu, zaručující optimální rozvoj jeho schopností a rozvoj jeho osobnosti,</w:t>
      </w:r>
    </w:p>
    <w:p w:rsidR="00613A29" w:rsidRDefault="00613A29" w:rsidP="00613A29">
      <w:pPr>
        <w:numPr>
          <w:ilvl w:val="0"/>
          <w:numId w:val="3"/>
        </w:numPr>
        <w:ind w:left="993" w:hanging="284"/>
        <w:jc w:val="both"/>
        <w:rPr>
          <w:szCs w:val="24"/>
        </w:rPr>
      </w:pPr>
      <w:r>
        <w:rPr>
          <w:szCs w:val="24"/>
        </w:rPr>
        <w:t>na zajištění činností a služeb poskytovaných školskými poradenskými zařízeními v rozsahu stanoveném ve školském zákoně,</w:t>
      </w:r>
    </w:p>
    <w:p w:rsidR="00C93993" w:rsidRDefault="00613A29" w:rsidP="008F458C">
      <w:pPr>
        <w:numPr>
          <w:ilvl w:val="0"/>
          <w:numId w:val="3"/>
        </w:numPr>
        <w:ind w:left="993" w:hanging="284"/>
        <w:jc w:val="both"/>
        <w:rPr>
          <w:szCs w:val="24"/>
        </w:rPr>
      </w:pPr>
      <w:r w:rsidRPr="00C93993">
        <w:rPr>
          <w:szCs w:val="24"/>
        </w:rPr>
        <w:t xml:space="preserve">na fyzicky i psychicky bezpečné prostředí při pobytu v mateřské škole. </w:t>
      </w:r>
    </w:p>
    <w:p w:rsidR="00C93993" w:rsidRPr="00C93993" w:rsidRDefault="00C93993" w:rsidP="00C93993">
      <w:pPr>
        <w:ind w:left="993"/>
        <w:jc w:val="both"/>
        <w:rPr>
          <w:szCs w:val="24"/>
        </w:rPr>
      </w:pPr>
    </w:p>
    <w:p w:rsidR="00613A29" w:rsidRDefault="00613A29" w:rsidP="00613A29">
      <w:pPr>
        <w:spacing w:line="240" w:lineRule="atLeast"/>
        <w:ind w:left="709" w:hanging="709"/>
        <w:jc w:val="both"/>
        <w:rPr>
          <w:szCs w:val="24"/>
        </w:rPr>
      </w:pPr>
      <w:r>
        <w:rPr>
          <w:szCs w:val="24"/>
        </w:rPr>
        <w:lastRenderedPageBreak/>
        <w:t>2. 2</w:t>
      </w:r>
      <w:r>
        <w:rPr>
          <w:szCs w:val="24"/>
        </w:rPr>
        <w:tab/>
        <w:t>Při vzdělávání mají dále všechny děti práva, která jim zaručuje Listina lidských práv a svobod a Úmluva o právech dítěte.</w:t>
      </w:r>
    </w:p>
    <w:p w:rsidR="00613A29" w:rsidRDefault="00613A29" w:rsidP="00613A29">
      <w:pPr>
        <w:spacing w:line="240" w:lineRule="atLeast"/>
        <w:ind w:left="709" w:hanging="709"/>
        <w:jc w:val="both"/>
        <w:rPr>
          <w:szCs w:val="24"/>
        </w:rPr>
      </w:pPr>
    </w:p>
    <w:p w:rsidR="00613A29" w:rsidRDefault="00613A29" w:rsidP="00613A29">
      <w:pPr>
        <w:shd w:val="clear" w:color="auto" w:fill="FFFFFF"/>
        <w:spacing w:line="240" w:lineRule="atLeast"/>
        <w:ind w:left="851" w:hanging="851"/>
        <w:jc w:val="both"/>
        <w:rPr>
          <w:color w:val="0000FF"/>
          <w:szCs w:val="24"/>
        </w:rPr>
      </w:pPr>
      <w:r>
        <w:rPr>
          <w:szCs w:val="24"/>
        </w:rPr>
        <w:t>2. 3</w:t>
      </w:r>
      <w:r>
        <w:rPr>
          <w:szCs w:val="24"/>
        </w:rPr>
        <w:tab/>
      </w:r>
      <w:r w:rsidRPr="00E17B77">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613A29" w:rsidRDefault="00613A29" w:rsidP="00613A29">
      <w:pPr>
        <w:spacing w:line="240" w:lineRule="atLeast"/>
        <w:jc w:val="both"/>
        <w:rPr>
          <w:szCs w:val="24"/>
        </w:rPr>
      </w:pPr>
    </w:p>
    <w:p w:rsidR="00613A29" w:rsidRDefault="00613A29" w:rsidP="00613A29">
      <w:pPr>
        <w:spacing w:line="240" w:lineRule="atLeast"/>
        <w:ind w:left="705" w:hanging="705"/>
        <w:jc w:val="both"/>
        <w:rPr>
          <w:szCs w:val="24"/>
        </w:rPr>
      </w:pPr>
      <w:r>
        <w:rPr>
          <w:szCs w:val="24"/>
        </w:rPr>
        <w:t>2. 4</w:t>
      </w:r>
      <w:r>
        <w:rPr>
          <w:szCs w:val="24"/>
        </w:rPr>
        <w:tab/>
        <w:t>Další práva dětí při vzdělávání vyplývají z ustanovení ostatních článků tohoto školního řádu.</w:t>
      </w:r>
    </w:p>
    <w:p w:rsidR="00613A29" w:rsidRDefault="00613A29" w:rsidP="00613A29">
      <w:pPr>
        <w:overflowPunct/>
        <w:autoSpaceDE/>
        <w:jc w:val="both"/>
        <w:textAlignment w:val="auto"/>
        <w:rPr>
          <w:szCs w:val="24"/>
        </w:rPr>
      </w:pPr>
    </w:p>
    <w:p w:rsidR="00613A29" w:rsidRDefault="00613A29" w:rsidP="00613A29">
      <w:pPr>
        <w:pStyle w:val="Nadpis3"/>
        <w:jc w:val="both"/>
      </w:pPr>
      <w:r>
        <w:t>3. Základní práva zákonných zástupců při předškolním vzdělávání dětí</w:t>
      </w:r>
    </w:p>
    <w:p w:rsidR="00613A29" w:rsidRDefault="00613A29" w:rsidP="00613A29">
      <w:pPr>
        <w:ind w:left="360"/>
        <w:jc w:val="both"/>
        <w:rPr>
          <w:szCs w:val="24"/>
        </w:rPr>
      </w:pPr>
    </w:p>
    <w:p w:rsidR="00613A29" w:rsidRDefault="00613A29" w:rsidP="00613A29">
      <w:pPr>
        <w:ind w:left="709" w:hanging="709"/>
        <w:jc w:val="both"/>
      </w:pPr>
      <w:r>
        <w:rPr>
          <w:szCs w:val="24"/>
        </w:rPr>
        <w:t>3.1</w:t>
      </w:r>
      <w:r>
        <w:rPr>
          <w:szCs w:val="24"/>
        </w:rPr>
        <w:tab/>
        <w:t>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w:t>
      </w:r>
      <w:r w:rsidR="00400B78">
        <w:rPr>
          <w:szCs w:val="24"/>
        </w:rPr>
        <w:t>ní dětí</w:t>
      </w:r>
      <w:r w:rsidRPr="00E17B77">
        <w:t>.</w:t>
      </w:r>
    </w:p>
    <w:p w:rsidR="00400B78" w:rsidRDefault="00400B78" w:rsidP="00613A29">
      <w:pPr>
        <w:ind w:left="709" w:hanging="709"/>
        <w:jc w:val="both"/>
      </w:pPr>
    </w:p>
    <w:p w:rsidR="00400B78" w:rsidRDefault="00400B78" w:rsidP="00613A29">
      <w:pPr>
        <w:ind w:left="709" w:hanging="709"/>
        <w:jc w:val="both"/>
      </w:pPr>
      <w:r>
        <w:t>3.2</w:t>
      </w:r>
      <w:r>
        <w:tab/>
        <w:t>Konkretizace realizace práv zákonných zástupců při vzdělávání dětí a podrobnosti k jejich výkonu jsou uvedeny v Čl. III „Upřesnění výkonu práv a povinností zákonných zástupců při vzdělávání dětí a pravidla vzájemných vztahů zákonných zástupců s pedagogickými pracovníky mateřské školy“ tohoto školního řádu.</w:t>
      </w:r>
    </w:p>
    <w:p w:rsidR="00400B78" w:rsidRDefault="00400B78" w:rsidP="00613A29">
      <w:pPr>
        <w:ind w:left="709" w:hanging="709"/>
        <w:jc w:val="both"/>
      </w:pPr>
    </w:p>
    <w:p w:rsidR="00400B78" w:rsidRPr="0083566B" w:rsidRDefault="00400B78" w:rsidP="00613A29">
      <w:pPr>
        <w:ind w:left="709" w:hanging="709"/>
        <w:jc w:val="both"/>
        <w:rPr>
          <w:b/>
        </w:rPr>
      </w:pPr>
      <w:r w:rsidRPr="0083566B">
        <w:rPr>
          <w:b/>
        </w:rPr>
        <w:t>4. Povinnosti zákonných zástupců při předškolním vzdělávání dětí</w:t>
      </w:r>
    </w:p>
    <w:p w:rsidR="00400B78" w:rsidRDefault="00400B78" w:rsidP="00613A29">
      <w:pPr>
        <w:ind w:left="709" w:hanging="709"/>
        <w:jc w:val="both"/>
      </w:pPr>
    </w:p>
    <w:p w:rsidR="00400B78" w:rsidRDefault="00400B78" w:rsidP="00613A29">
      <w:pPr>
        <w:ind w:left="709" w:hanging="709"/>
        <w:jc w:val="both"/>
      </w:pPr>
      <w:r>
        <w:t>4.1</w:t>
      </w:r>
      <w:r>
        <w:tab/>
        <w:t>Zákonní zástupci dětí a nezletilých žáků jsou povinni</w:t>
      </w:r>
    </w:p>
    <w:p w:rsidR="0083566B" w:rsidRDefault="0083566B" w:rsidP="00613A29">
      <w:pPr>
        <w:ind w:left="709" w:hanging="709"/>
        <w:jc w:val="both"/>
      </w:pPr>
    </w:p>
    <w:p w:rsidR="0083566B" w:rsidRDefault="00C041A5" w:rsidP="0083566B">
      <w:pPr>
        <w:pStyle w:val="Odstavecseseznamem"/>
        <w:numPr>
          <w:ilvl w:val="0"/>
          <w:numId w:val="8"/>
        </w:numPr>
        <w:jc w:val="both"/>
      </w:pPr>
      <w:r>
        <w:t>z</w:t>
      </w:r>
      <w:r w:rsidR="0083566B">
        <w:t>ajistit, aby dítě řádně docházelo do mateřské školy, při příchodu do mateřské školy bylo vhodně a čistě upraveno,</w:t>
      </w:r>
    </w:p>
    <w:p w:rsidR="0083566B" w:rsidRDefault="00C041A5" w:rsidP="0083566B">
      <w:pPr>
        <w:pStyle w:val="Odstavecseseznamem"/>
        <w:numPr>
          <w:ilvl w:val="0"/>
          <w:numId w:val="8"/>
        </w:numPr>
        <w:jc w:val="both"/>
      </w:pPr>
      <w:r>
        <w:t>n</w:t>
      </w:r>
      <w:r w:rsidR="0083566B">
        <w:t>a vyzvání ředitelky mateřské školy se osobně zúčastnit projednání závažných otázek týkajících se vzdělávání dítěte,</w:t>
      </w:r>
    </w:p>
    <w:p w:rsidR="0083566B" w:rsidRDefault="00C041A5" w:rsidP="0083566B">
      <w:pPr>
        <w:pStyle w:val="Odstavecseseznamem"/>
        <w:numPr>
          <w:ilvl w:val="0"/>
          <w:numId w:val="8"/>
        </w:numPr>
        <w:jc w:val="both"/>
      </w:pPr>
      <w:r>
        <w:t>i</w:t>
      </w:r>
      <w:r w:rsidR="0083566B">
        <w:t>nformovat mateřskou školu o změně zdravotní způsobilosti, zdravotních obtížích dítěte nebo jiných závažných skutečnostech, které by mohly mít vliv na průběh vzdělávání dítěte,</w:t>
      </w:r>
    </w:p>
    <w:p w:rsidR="0083566B" w:rsidRDefault="00C041A5" w:rsidP="0083566B">
      <w:pPr>
        <w:pStyle w:val="Odstavecseseznamem"/>
        <w:numPr>
          <w:ilvl w:val="0"/>
          <w:numId w:val="8"/>
        </w:numPr>
        <w:jc w:val="both"/>
      </w:pPr>
      <w:r>
        <w:t>d</w:t>
      </w:r>
      <w:r w:rsidR="0083566B">
        <w:t>okládat důvody nepřítomnosti dítěte v souladu s podmínkami stanovenými školním řádem,</w:t>
      </w:r>
    </w:p>
    <w:p w:rsidR="0083566B" w:rsidRPr="0083566B" w:rsidRDefault="00C041A5" w:rsidP="0083566B">
      <w:pPr>
        <w:pStyle w:val="Odstavecseseznamem"/>
        <w:numPr>
          <w:ilvl w:val="0"/>
          <w:numId w:val="8"/>
        </w:numPr>
        <w:jc w:val="both"/>
      </w:pPr>
      <w:r>
        <w:t>o</w:t>
      </w:r>
      <w:r w:rsidR="0083566B">
        <w:t xml:space="preserve">znamovat škole a školskému zařízení údaje podle </w:t>
      </w:r>
      <w:r w:rsidR="0083566B">
        <w:rPr>
          <w:szCs w:val="24"/>
        </w:rPr>
        <w:t>§ 28 odst. 2 školského zákona další údaje, které jsou podstatné pro průběh vzdělávání nebo bezpečnost dítěte a změny v těchto údajích (údaje pro vedení školní matriky),</w:t>
      </w:r>
    </w:p>
    <w:p w:rsidR="0083566B" w:rsidRPr="004064BD" w:rsidRDefault="00C041A5" w:rsidP="0083566B">
      <w:pPr>
        <w:pStyle w:val="Odstavecseseznamem"/>
        <w:numPr>
          <w:ilvl w:val="0"/>
          <w:numId w:val="8"/>
        </w:numPr>
        <w:jc w:val="both"/>
      </w:pPr>
      <w:r>
        <w:rPr>
          <w:szCs w:val="24"/>
        </w:rPr>
        <w:t>v</w:t>
      </w:r>
      <w:r w:rsidR="0083566B">
        <w:rPr>
          <w:szCs w:val="24"/>
        </w:rPr>
        <w:t>e stanoveném termínu hradit úplatu za předškolní vzdělávání a stravné.</w:t>
      </w:r>
    </w:p>
    <w:p w:rsidR="004064BD" w:rsidRPr="004064BD" w:rsidRDefault="004064BD" w:rsidP="0083566B">
      <w:pPr>
        <w:pStyle w:val="Odstavecseseznamem"/>
        <w:numPr>
          <w:ilvl w:val="0"/>
          <w:numId w:val="8"/>
        </w:numPr>
        <w:jc w:val="both"/>
      </w:pPr>
      <w:r>
        <w:rPr>
          <w:szCs w:val="24"/>
        </w:rPr>
        <w:t>zákonní zástupci jsou povinni respektovat hygienická opatření nařízená ředitelstvím školy</w:t>
      </w:r>
    </w:p>
    <w:p w:rsidR="004064BD" w:rsidRDefault="004064BD" w:rsidP="004064BD">
      <w:pPr>
        <w:pStyle w:val="Odstavecseseznamem"/>
        <w:jc w:val="both"/>
        <w:rPr>
          <w:szCs w:val="24"/>
        </w:rPr>
      </w:pPr>
      <w:r>
        <w:rPr>
          <w:szCs w:val="24"/>
        </w:rPr>
        <w:t xml:space="preserve">související s ochranou zdraví všech </w:t>
      </w:r>
      <w:r w:rsidRPr="004064BD">
        <w:rPr>
          <w:b/>
          <w:szCs w:val="24"/>
        </w:rPr>
        <w:t>v souvislosti s COVID – 19</w:t>
      </w:r>
    </w:p>
    <w:p w:rsidR="004064BD" w:rsidRDefault="004064BD" w:rsidP="004064BD">
      <w:pPr>
        <w:pStyle w:val="Odstavecseseznamem"/>
        <w:numPr>
          <w:ilvl w:val="0"/>
          <w:numId w:val="8"/>
        </w:numPr>
        <w:jc w:val="both"/>
        <w:rPr>
          <w:szCs w:val="24"/>
        </w:rPr>
      </w:pPr>
      <w:r>
        <w:rPr>
          <w:szCs w:val="24"/>
        </w:rPr>
        <w:t xml:space="preserve">zákonní zástupci jsou povinni pečlivě vyhodnotit zdravotní stav dítěte před příchodem do MŠ a v případě podezření na nákazu COVID-19 kontaktovat lékaře </w:t>
      </w:r>
      <w:proofErr w:type="gramStart"/>
      <w:r>
        <w:rPr>
          <w:szCs w:val="24"/>
        </w:rPr>
        <w:t>dítěte ( postupovat</w:t>
      </w:r>
      <w:proofErr w:type="gramEnd"/>
      <w:r>
        <w:rPr>
          <w:szCs w:val="24"/>
        </w:rPr>
        <w:t xml:space="preserve"> dále podle pokynů KHS)</w:t>
      </w:r>
    </w:p>
    <w:p w:rsidR="004064BD" w:rsidRDefault="004064BD" w:rsidP="004064BD">
      <w:pPr>
        <w:pStyle w:val="Odstavecseseznamem"/>
        <w:numPr>
          <w:ilvl w:val="0"/>
          <w:numId w:val="8"/>
        </w:numPr>
        <w:jc w:val="both"/>
        <w:rPr>
          <w:szCs w:val="24"/>
        </w:rPr>
      </w:pPr>
      <w:r>
        <w:rPr>
          <w:szCs w:val="24"/>
        </w:rPr>
        <w:t>zákonní zástupci jsou povinni omezit pohyb v prostorách školy a školní zahrady na nezbytně nutnou dobu</w:t>
      </w:r>
    </w:p>
    <w:p w:rsidR="004064BD" w:rsidRPr="004064BD" w:rsidRDefault="004064BD" w:rsidP="004064BD">
      <w:pPr>
        <w:pStyle w:val="Odstavecseseznamem"/>
        <w:numPr>
          <w:ilvl w:val="0"/>
          <w:numId w:val="8"/>
        </w:numPr>
        <w:jc w:val="both"/>
        <w:rPr>
          <w:szCs w:val="24"/>
        </w:rPr>
      </w:pPr>
      <w:r>
        <w:rPr>
          <w:szCs w:val="24"/>
        </w:rPr>
        <w:t>do školy mají zákaz vstupu osoby pod vlivem alkoholu, omamných látek a drog, pokud ohrožují provoz školy</w:t>
      </w:r>
    </w:p>
    <w:p w:rsidR="004064BD" w:rsidRDefault="004064BD" w:rsidP="004064BD">
      <w:pPr>
        <w:pStyle w:val="Odstavecseseznamem"/>
        <w:jc w:val="both"/>
        <w:rPr>
          <w:szCs w:val="24"/>
        </w:rPr>
      </w:pPr>
    </w:p>
    <w:p w:rsidR="004064BD" w:rsidRPr="0083566B" w:rsidRDefault="004064BD" w:rsidP="004064BD">
      <w:pPr>
        <w:pStyle w:val="Odstavecseseznamem"/>
        <w:jc w:val="both"/>
      </w:pPr>
    </w:p>
    <w:p w:rsidR="0083566B" w:rsidRDefault="0083566B" w:rsidP="003405AF">
      <w:pPr>
        <w:ind w:firstLine="708"/>
        <w:jc w:val="both"/>
      </w:pPr>
    </w:p>
    <w:p w:rsidR="003405AF" w:rsidRPr="00E17B77" w:rsidRDefault="003405AF" w:rsidP="003405AF">
      <w:pPr>
        <w:ind w:firstLine="708"/>
        <w:jc w:val="both"/>
      </w:pPr>
    </w:p>
    <w:p w:rsidR="00613A29" w:rsidRDefault="00613A29" w:rsidP="00613A29">
      <w:pPr>
        <w:overflowPunct/>
        <w:autoSpaceDE/>
        <w:jc w:val="both"/>
        <w:textAlignment w:val="auto"/>
        <w:rPr>
          <w:szCs w:val="24"/>
        </w:rPr>
      </w:pPr>
    </w:p>
    <w:p w:rsidR="00BE4ADA" w:rsidRDefault="00BE4ADA" w:rsidP="00613A29">
      <w:pPr>
        <w:overflowPunct/>
        <w:autoSpaceDE/>
        <w:jc w:val="both"/>
        <w:textAlignment w:val="auto"/>
        <w:rPr>
          <w:b/>
          <w:szCs w:val="24"/>
        </w:rPr>
      </w:pPr>
      <w:r w:rsidRPr="00BE4ADA">
        <w:rPr>
          <w:b/>
          <w:szCs w:val="24"/>
        </w:rPr>
        <w:t xml:space="preserve">Čl. </w:t>
      </w:r>
      <w:proofErr w:type="gramStart"/>
      <w:r w:rsidRPr="00BE4ADA">
        <w:rPr>
          <w:b/>
          <w:szCs w:val="24"/>
        </w:rPr>
        <w:t xml:space="preserve">II </w:t>
      </w:r>
      <w:r>
        <w:rPr>
          <w:b/>
          <w:szCs w:val="24"/>
        </w:rPr>
        <w:t xml:space="preserve"> </w:t>
      </w:r>
      <w:r w:rsidRPr="00BE4ADA">
        <w:rPr>
          <w:b/>
          <w:szCs w:val="24"/>
        </w:rPr>
        <w:t>Upřesnění</w:t>
      </w:r>
      <w:proofErr w:type="gramEnd"/>
      <w:r w:rsidRPr="00BE4ADA">
        <w:rPr>
          <w:b/>
          <w:szCs w:val="24"/>
        </w:rPr>
        <w:t xml:space="preserve"> podmínek pro přijetí a ukončení vzdělávání dítěte v mateřské škole</w:t>
      </w:r>
    </w:p>
    <w:p w:rsidR="00BE4ADA" w:rsidRDefault="00BE4ADA" w:rsidP="00613A29">
      <w:pPr>
        <w:overflowPunct/>
        <w:autoSpaceDE/>
        <w:jc w:val="both"/>
        <w:textAlignment w:val="auto"/>
        <w:rPr>
          <w:b/>
          <w:szCs w:val="24"/>
        </w:rPr>
      </w:pPr>
    </w:p>
    <w:p w:rsidR="00C2771E" w:rsidRPr="00C2771E" w:rsidRDefault="00BE4ADA" w:rsidP="00C2771E">
      <w:pPr>
        <w:overflowPunct/>
        <w:autoSpaceDE/>
        <w:jc w:val="both"/>
        <w:textAlignment w:val="auto"/>
        <w:rPr>
          <w:b/>
          <w:szCs w:val="24"/>
        </w:rPr>
      </w:pPr>
      <w:r>
        <w:rPr>
          <w:b/>
          <w:szCs w:val="24"/>
        </w:rPr>
        <w:t>5</w:t>
      </w:r>
      <w:r w:rsidR="00893F8C">
        <w:rPr>
          <w:b/>
          <w:szCs w:val="24"/>
        </w:rPr>
        <w:t>.1.</w:t>
      </w:r>
      <w:r w:rsidR="00C51FA9">
        <w:rPr>
          <w:b/>
          <w:szCs w:val="24"/>
        </w:rPr>
        <w:t xml:space="preserve"> </w:t>
      </w:r>
      <w:r>
        <w:rPr>
          <w:b/>
          <w:szCs w:val="24"/>
        </w:rPr>
        <w:t>Přijetí dítěte k předškolnímu vzdělávání</w:t>
      </w:r>
    </w:p>
    <w:p w:rsidR="00C2771E" w:rsidRDefault="00C2771E" w:rsidP="00C2771E"/>
    <w:p w:rsidR="00C2771E" w:rsidRDefault="00C2771E" w:rsidP="00C2771E">
      <w:r>
        <w:t>Do mateřské školy jsou přijímány děti ve věku zpravidla od 3 do 6 let, nejdříve však děti od 2 let, toto ustanovení platí do 31. 8. 2020 (§ 34 odst. 1).</w:t>
      </w:r>
    </w:p>
    <w:p w:rsidR="00C2771E" w:rsidRDefault="00C2771E" w:rsidP="00C2771E"/>
    <w:p w:rsidR="00C2771E" w:rsidRDefault="00C2771E" w:rsidP="00C2771E">
      <w:r>
        <w:t>Předškolní vzdělávání je povinné pro děti, které dosáhly od počátku školního roku, který následuje po dni, kdy dítě dosáhlo pátého roku věku (§ 34 odst. 1).</w:t>
      </w:r>
    </w:p>
    <w:p w:rsidR="00C2771E" w:rsidRDefault="00C2771E" w:rsidP="00C2771E"/>
    <w:p w:rsidR="00C2771E" w:rsidRDefault="00C2771E" w:rsidP="00C2771E">
      <w:r>
        <w:t xml:space="preserve">Přijímání dětí do mateřské školy se provádí formou zápisu k předškolnímu vzdělávání. Termín a místo zápisu stanoví ředitel mateřské školy v dohodě se zřizovatelem (od 2. května do 16. května) a zveřejní je způsobem v místě </w:t>
      </w:r>
      <w:proofErr w:type="gramStart"/>
      <w:r w:rsidR="00893F8C">
        <w:t>obvyklým (</w:t>
      </w:r>
      <w:r>
        <w:t xml:space="preserve"> informační</w:t>
      </w:r>
      <w:proofErr w:type="gramEnd"/>
      <w:r>
        <w:t xml:space="preserve"> plakáty,</w:t>
      </w:r>
      <w:r w:rsidR="00893F8C">
        <w:t xml:space="preserve"> webové stránky školy a obce )</w:t>
      </w:r>
      <w:r>
        <w:t xml:space="preserve"> (§ 34 odst. 2).</w:t>
      </w:r>
    </w:p>
    <w:p w:rsidR="00C2771E" w:rsidRDefault="00C2771E" w:rsidP="00C2771E">
      <w:r>
        <w:t xml:space="preserve"> </w:t>
      </w:r>
    </w:p>
    <w:p w:rsidR="00C2771E" w:rsidRDefault="00C2771E" w:rsidP="00C2771E">
      <w:r>
        <w:t>Ředitel</w:t>
      </w:r>
      <w:r w:rsidR="00893F8C">
        <w:t>ka</w:t>
      </w:r>
      <w:r>
        <w:t xml:space="preserve"> školy stanoví pro zápis dětí do mateřské školy kritéria, která jsou zveřejněna současně se zveřejněním termínu a místa zápisu (§ 34 odst. 2).</w:t>
      </w:r>
    </w:p>
    <w:p w:rsidR="00C2771E" w:rsidRDefault="00C2771E" w:rsidP="00C2771E"/>
    <w:p w:rsidR="00C2771E" w:rsidRPr="00893F8C" w:rsidRDefault="00893F8C" w:rsidP="00C2771E">
      <w:pPr>
        <w:rPr>
          <w:b/>
        </w:rPr>
      </w:pPr>
      <w:r w:rsidRPr="00893F8C">
        <w:rPr>
          <w:b/>
        </w:rPr>
        <w:t xml:space="preserve">5.2. </w:t>
      </w:r>
      <w:r w:rsidR="00C2771E" w:rsidRPr="00893F8C">
        <w:rPr>
          <w:b/>
        </w:rPr>
        <w:t>Povinné předškolní vzdělávání</w:t>
      </w:r>
    </w:p>
    <w:p w:rsidR="00C2771E" w:rsidRDefault="00C2771E" w:rsidP="00C2771E"/>
    <w:p w:rsidR="00C2771E" w:rsidRDefault="00C2771E" w:rsidP="00C2771E">
      <w:r>
        <w:t xml:space="preserve">Zákonný zástupce dítěte je povinen přihlásit dítě k zápisu k předškolnímu vzdělávání v kalendářním roce, ve kterém začíná povinnost předškolního vzdělávání dítěte (§ 34a odst. 2). </w:t>
      </w:r>
    </w:p>
    <w:p w:rsidR="00C2771E" w:rsidRDefault="00C2771E" w:rsidP="00C2771E">
      <w:r>
        <w:t>Pokud nepřihlásí zákonný zástupce dítě k povinnému předškolnímu vzdělávání, dopustí se přestupku podle § 182a školského zákona (§ 182a ).</w:t>
      </w:r>
    </w:p>
    <w:p w:rsidR="00C2771E" w:rsidRDefault="00C2771E" w:rsidP="00C2771E">
      <w:r>
        <w:t xml:space="preserve"> </w:t>
      </w:r>
    </w:p>
    <w:p w:rsidR="00C2771E" w:rsidRDefault="00C2771E" w:rsidP="00C2771E">
      <w:r>
        <w:t>Dítě, pro které je předškolní vzdělávání povinné, se vzdělává ve spádové mateřské škol</w:t>
      </w:r>
      <w:r w:rsidR="00893F8C">
        <w:t xml:space="preserve">e Tábor, Kollárova 2497 + odloučená pracoviště </w:t>
      </w:r>
      <w:proofErr w:type="spellStart"/>
      <w:r w:rsidR="00893F8C">
        <w:t>A.Kančeva</w:t>
      </w:r>
      <w:proofErr w:type="spellEnd"/>
      <w:r w:rsidR="00893F8C">
        <w:t xml:space="preserve"> a Vančurova., p</w:t>
      </w:r>
      <w:r>
        <w:t>okud se zákonný zástupce nerozhodl pro jinou mateřskou školu nebo pro individuální vzdělávání dítěte (§ 34a odst. 2).</w:t>
      </w:r>
    </w:p>
    <w:p w:rsidR="00C2771E" w:rsidRDefault="00C2771E" w:rsidP="00C2771E"/>
    <w:p w:rsidR="009A5E0F" w:rsidRDefault="00C2771E" w:rsidP="009A5E0F">
      <w:pPr>
        <w:overflowPunct/>
        <w:autoSpaceDE/>
        <w:jc w:val="both"/>
        <w:textAlignment w:val="auto"/>
      </w:pPr>
      <w:r>
        <w:t>Zákonný zástupce je povinen zajistit povinné předškolní vzdělávání formu pravidelné denní docházky v pracovních dnech. Rozsah povinného předškolního vzdělávání je stanoven na 4</w:t>
      </w:r>
      <w:r w:rsidR="00893F8C">
        <w:t xml:space="preserve"> hodiny denně. Začátek vzdělávání je v rozmezí od 7 hod do 9 hod.</w:t>
      </w:r>
    </w:p>
    <w:p w:rsidR="009A5E0F" w:rsidRDefault="009A5E0F" w:rsidP="009A5E0F">
      <w:pPr>
        <w:overflowPunct/>
        <w:autoSpaceDE/>
        <w:jc w:val="both"/>
        <w:textAlignment w:val="auto"/>
      </w:pPr>
    </w:p>
    <w:p w:rsidR="009A5E0F" w:rsidRDefault="009A5E0F" w:rsidP="009A5E0F">
      <w:pPr>
        <w:overflowPunct/>
        <w:autoSpaceDE/>
        <w:jc w:val="both"/>
        <w:textAlignment w:val="auto"/>
      </w:pPr>
      <w:r>
        <w:t>Povinnost předškolního vzdělávání není dána ve dnech, které připadají na období školních prázdnin, viz organizace školního roku v základních a středních školách.</w:t>
      </w:r>
    </w:p>
    <w:p w:rsidR="009A5E0F" w:rsidRDefault="009A5E0F" w:rsidP="009A5E0F">
      <w:pPr>
        <w:overflowPunct/>
        <w:autoSpaceDE/>
        <w:jc w:val="both"/>
        <w:textAlignment w:val="auto"/>
      </w:pPr>
      <w:r>
        <w:t xml:space="preserve">Zůstává ale právo dítěte vzdělávat se v mateřské škole po celou dobu provozu, v němž je vzděláváno (§ 34a odst. 3). </w:t>
      </w:r>
    </w:p>
    <w:p w:rsidR="009A5E0F" w:rsidRDefault="009A5E0F" w:rsidP="009A5E0F">
      <w:pPr>
        <w:overflowPunct/>
        <w:autoSpaceDE/>
        <w:jc w:val="both"/>
        <w:textAlignment w:val="auto"/>
      </w:pPr>
    </w:p>
    <w:p w:rsidR="009A5E0F" w:rsidRDefault="009A5E0F" w:rsidP="009A5E0F">
      <w:pPr>
        <w:overflowPunct/>
        <w:autoSpaceDE/>
        <w:jc w:val="both"/>
        <w:textAlignment w:val="auto"/>
      </w:pPr>
      <w:r>
        <w:t>Zákonní zástupci mají povinnost zajistit, aby dítě, které plní povinné předškolní vzdělávání, docházelo řádně do školy. Zanedbává-li péči o povinné předškolní vzdělávání, dopustí se tím přestupku podle 182a školského zákona. (§ 182a zákona č. 561/2004 Sb., školský zákon)</w:t>
      </w:r>
    </w:p>
    <w:p w:rsidR="00950B14" w:rsidRPr="00950B14" w:rsidRDefault="00950B14" w:rsidP="009A5E0F">
      <w:pPr>
        <w:overflowPunct/>
        <w:autoSpaceDE/>
        <w:jc w:val="both"/>
        <w:textAlignment w:val="auto"/>
        <w:rPr>
          <w:b/>
        </w:rPr>
      </w:pPr>
    </w:p>
    <w:p w:rsidR="00950B14" w:rsidRDefault="00076E37" w:rsidP="009A5E0F">
      <w:pPr>
        <w:overflowPunct/>
        <w:autoSpaceDE/>
        <w:jc w:val="both"/>
        <w:textAlignment w:val="auto"/>
        <w:rPr>
          <w:b/>
        </w:rPr>
      </w:pPr>
      <w:r>
        <w:rPr>
          <w:b/>
        </w:rPr>
        <w:t xml:space="preserve">5.3. </w:t>
      </w:r>
      <w:r w:rsidR="00950B14" w:rsidRPr="00950B14">
        <w:rPr>
          <w:b/>
        </w:rPr>
        <w:t>Distanční vzděláv</w:t>
      </w:r>
      <w:r>
        <w:rPr>
          <w:b/>
        </w:rPr>
        <w:t>á</w:t>
      </w:r>
      <w:r w:rsidR="00950B14" w:rsidRPr="00950B14">
        <w:rPr>
          <w:b/>
        </w:rPr>
        <w:t>ní</w:t>
      </w:r>
    </w:p>
    <w:p w:rsidR="00950B14" w:rsidRDefault="00950B14" w:rsidP="009A5E0F">
      <w:pPr>
        <w:overflowPunct/>
        <w:autoSpaceDE/>
        <w:jc w:val="both"/>
        <w:textAlignment w:val="auto"/>
        <w:rPr>
          <w:b/>
        </w:rPr>
      </w:pPr>
    </w:p>
    <w:p w:rsidR="00950B14" w:rsidRDefault="00950B14" w:rsidP="009A5E0F">
      <w:pPr>
        <w:overflowPunct/>
        <w:autoSpaceDE/>
        <w:jc w:val="both"/>
        <w:textAlignment w:val="auto"/>
      </w:pPr>
      <w:r w:rsidRPr="00950B14">
        <w:t xml:space="preserve">Škola </w:t>
      </w:r>
      <w:proofErr w:type="gramStart"/>
      <w:r w:rsidRPr="00950B14">
        <w:t>poskytuje</w:t>
      </w:r>
      <w:proofErr w:type="gramEnd"/>
      <w:r w:rsidR="00260161">
        <w:t xml:space="preserve"> vzdělávání</w:t>
      </w:r>
      <w:r w:rsidRPr="00950B14">
        <w:t xml:space="preserve"> </w:t>
      </w:r>
      <w:r>
        <w:t>distančním způsobem</w:t>
      </w:r>
      <w:r w:rsidR="00076E37">
        <w:t xml:space="preserve"> </w:t>
      </w:r>
      <w:r>
        <w:t xml:space="preserve"> </w:t>
      </w:r>
      <w:proofErr w:type="gramStart"/>
      <w:r>
        <w:t>pokud v důsledku</w:t>
      </w:r>
      <w:proofErr w:type="gramEnd"/>
      <w:r>
        <w:t xml:space="preserve"> krizových nebo mimořádných opatření nebo z důvodu nařízení karantény chybí většina dětí třídy, která </w:t>
      </w:r>
      <w:r w:rsidR="00260161">
        <w:t xml:space="preserve">je </w:t>
      </w:r>
      <w:r>
        <w:t>organizována výlučně pro děti v povinném předškolním vzdělávání</w:t>
      </w:r>
      <w:r w:rsidR="00076E37">
        <w:t>.</w:t>
      </w:r>
    </w:p>
    <w:p w:rsidR="00260161" w:rsidRDefault="00260161" w:rsidP="009A5E0F">
      <w:pPr>
        <w:overflowPunct/>
        <w:autoSpaceDE/>
        <w:jc w:val="both"/>
        <w:textAlignment w:val="auto"/>
      </w:pPr>
    </w:p>
    <w:p w:rsidR="00076E37" w:rsidRDefault="00076E37" w:rsidP="009A5E0F">
      <w:pPr>
        <w:overflowPunct/>
        <w:autoSpaceDE/>
        <w:jc w:val="both"/>
        <w:textAlignment w:val="auto"/>
      </w:pPr>
      <w:r>
        <w:lastRenderedPageBreak/>
        <w:t>Pro ostatní děti bude ve výše uvedených situacích poskytováno vzdělávání pouze na úrovni dobrovolnosti zákonných zástupců.</w:t>
      </w:r>
    </w:p>
    <w:p w:rsidR="009A5E0F" w:rsidRDefault="00076E37" w:rsidP="009A5E0F">
      <w:pPr>
        <w:overflowPunct/>
        <w:autoSpaceDE/>
        <w:jc w:val="both"/>
        <w:textAlignment w:val="auto"/>
      </w:pPr>
      <w:r>
        <w:t xml:space="preserve">Vzdělávací obsah distančního </w:t>
      </w:r>
      <w:proofErr w:type="gramStart"/>
      <w:r>
        <w:t>vzdělávaní</w:t>
      </w:r>
      <w:proofErr w:type="gramEnd"/>
      <w:r>
        <w:t xml:space="preserve"> předškolních dětí bude standardně probíhat dle ŠVPPV a TVP jednotlivých tříd MŠ pro dané období.</w:t>
      </w:r>
    </w:p>
    <w:p w:rsidR="00076E37" w:rsidRDefault="00076E37" w:rsidP="009A5E0F">
      <w:pPr>
        <w:overflowPunct/>
        <w:autoSpaceDE/>
        <w:jc w:val="both"/>
        <w:textAlignment w:val="auto"/>
      </w:pPr>
      <w:r>
        <w:t>Ověřování výsledků vzdělávání bude realizováno pouze u dětí v po</w:t>
      </w:r>
      <w:r w:rsidR="00260161">
        <w:t>vinném</w:t>
      </w:r>
      <w:r>
        <w:t xml:space="preserve"> předškolním vzdělávání a zároveň bude standardně probíhat individualizovaný přístup dle vzdělávacích pokroků u dětí, řešena budou případná doporučení.</w:t>
      </w:r>
    </w:p>
    <w:p w:rsidR="00A023DE" w:rsidRDefault="00A023DE" w:rsidP="009A5E0F">
      <w:pPr>
        <w:overflowPunct/>
        <w:autoSpaceDE/>
        <w:jc w:val="both"/>
        <w:textAlignment w:val="auto"/>
        <w:rPr>
          <w:b/>
        </w:rPr>
      </w:pPr>
    </w:p>
    <w:p w:rsidR="00A023DE" w:rsidRDefault="00A023DE" w:rsidP="009A5E0F">
      <w:pPr>
        <w:overflowPunct/>
        <w:autoSpaceDE/>
        <w:jc w:val="both"/>
        <w:textAlignment w:val="auto"/>
        <w:rPr>
          <w:b/>
        </w:rPr>
      </w:pPr>
      <w:r w:rsidRPr="00A023DE">
        <w:rPr>
          <w:b/>
        </w:rPr>
        <w:t>5.3.1.</w:t>
      </w:r>
      <w:r>
        <w:rPr>
          <w:b/>
        </w:rPr>
        <w:t xml:space="preserve"> </w:t>
      </w:r>
      <w:proofErr w:type="gramStart"/>
      <w:r>
        <w:rPr>
          <w:b/>
        </w:rPr>
        <w:t>Způsob , formy</w:t>
      </w:r>
      <w:proofErr w:type="gramEnd"/>
      <w:r>
        <w:rPr>
          <w:b/>
        </w:rPr>
        <w:t xml:space="preserve"> distančního vzdělávání pro děti v povinném předškolním vzdělávání a komunikace se zákonnými zástupci</w:t>
      </w:r>
    </w:p>
    <w:p w:rsidR="00A023DE" w:rsidRDefault="00A023DE" w:rsidP="009A5E0F">
      <w:pPr>
        <w:overflowPunct/>
        <w:autoSpaceDE/>
        <w:jc w:val="both"/>
        <w:textAlignment w:val="auto"/>
        <w:rPr>
          <w:b/>
        </w:rPr>
      </w:pPr>
    </w:p>
    <w:p w:rsidR="00A023DE" w:rsidRDefault="00A023DE" w:rsidP="009A5E0F">
      <w:pPr>
        <w:overflowPunct/>
        <w:autoSpaceDE/>
        <w:jc w:val="both"/>
        <w:textAlignment w:val="auto"/>
      </w:pPr>
      <w:r w:rsidRPr="00A023DE">
        <w:t>Informace</w:t>
      </w:r>
      <w:r>
        <w:t xml:space="preserve"> a podklady pro domácí vzdělávání budou rodiče dostávat elektronicky nebo v tištěné podo</w:t>
      </w:r>
      <w:r w:rsidR="00260161">
        <w:t xml:space="preserve">bě. </w:t>
      </w:r>
      <w:r>
        <w:t>Zákonní zástupci jsou povinni vyzvednout si materiály po dohodě s třídní učitelkou v MŠ, mohou být řešena i jiná případná doručení.</w:t>
      </w:r>
    </w:p>
    <w:p w:rsidR="00A023DE" w:rsidRDefault="00A023DE" w:rsidP="009A5E0F">
      <w:pPr>
        <w:overflowPunct/>
        <w:autoSpaceDE/>
        <w:jc w:val="both"/>
        <w:textAlignment w:val="auto"/>
      </w:pPr>
      <w:r>
        <w:t>Součástí distančního vzdělávání dětí v povinném předškolním vzdělávání bude vyžadována zpětná vazba splněných činností a úkolů od rodičů následujícím způsobem:</w:t>
      </w:r>
    </w:p>
    <w:p w:rsidR="00A023DE" w:rsidRDefault="00A023DE" w:rsidP="00A023DE">
      <w:pPr>
        <w:pStyle w:val="Odstavecseseznamem"/>
        <w:numPr>
          <w:ilvl w:val="0"/>
          <w:numId w:val="10"/>
        </w:numPr>
        <w:overflowPunct/>
        <w:autoSpaceDE/>
        <w:jc w:val="both"/>
        <w:textAlignment w:val="auto"/>
      </w:pPr>
      <w:r>
        <w:t>elektronicky na určený email</w:t>
      </w:r>
    </w:p>
    <w:p w:rsidR="00A023DE" w:rsidRDefault="00A023DE" w:rsidP="00A023DE">
      <w:pPr>
        <w:pStyle w:val="Odstavecseseznamem"/>
        <w:numPr>
          <w:ilvl w:val="0"/>
          <w:numId w:val="10"/>
        </w:numPr>
        <w:overflowPunct/>
        <w:autoSpaceDE/>
        <w:jc w:val="both"/>
        <w:textAlignment w:val="auto"/>
      </w:pPr>
      <w:r>
        <w:t>osobním odevzdáním do schránky školy</w:t>
      </w:r>
    </w:p>
    <w:p w:rsidR="00A023DE" w:rsidRDefault="00A023DE" w:rsidP="00A023DE">
      <w:pPr>
        <w:pStyle w:val="Odstavecseseznamem"/>
        <w:numPr>
          <w:ilvl w:val="0"/>
          <w:numId w:val="10"/>
        </w:numPr>
        <w:overflowPunct/>
        <w:autoSpaceDE/>
        <w:jc w:val="both"/>
        <w:textAlignment w:val="auto"/>
      </w:pPr>
      <w:r>
        <w:t>osobním předáním po dohodě s třídní učitelkou</w:t>
      </w:r>
    </w:p>
    <w:p w:rsidR="00C260CD" w:rsidRDefault="00C260CD" w:rsidP="00C260CD">
      <w:pPr>
        <w:overflowPunct/>
        <w:autoSpaceDE/>
        <w:jc w:val="both"/>
        <w:textAlignment w:val="auto"/>
      </w:pPr>
      <w:r>
        <w:t xml:space="preserve">Individuální zpětná </w:t>
      </w:r>
      <w:proofErr w:type="gramStart"/>
      <w:r>
        <w:t>vazba , či</w:t>
      </w:r>
      <w:proofErr w:type="gramEnd"/>
      <w:r>
        <w:t xml:space="preserve"> doporučení směrem k rodičům </w:t>
      </w:r>
      <w:r w:rsidR="00260161">
        <w:t xml:space="preserve">bude probíhat dle </w:t>
      </w:r>
      <w:r>
        <w:t>potřeb a možností</w:t>
      </w:r>
      <w:r w:rsidR="00260161">
        <w:t>:</w:t>
      </w:r>
    </w:p>
    <w:p w:rsidR="00260161" w:rsidRDefault="00260161" w:rsidP="00260161">
      <w:pPr>
        <w:pStyle w:val="Odstavecseseznamem"/>
        <w:numPr>
          <w:ilvl w:val="0"/>
          <w:numId w:val="10"/>
        </w:numPr>
        <w:overflowPunct/>
        <w:autoSpaceDE/>
        <w:jc w:val="both"/>
        <w:textAlignment w:val="auto"/>
      </w:pPr>
      <w:r>
        <w:t>telefonicky</w:t>
      </w:r>
    </w:p>
    <w:p w:rsidR="00260161" w:rsidRDefault="00260161" w:rsidP="00260161">
      <w:pPr>
        <w:pStyle w:val="Odstavecseseznamem"/>
        <w:numPr>
          <w:ilvl w:val="0"/>
          <w:numId w:val="10"/>
        </w:numPr>
        <w:overflowPunct/>
        <w:autoSpaceDE/>
        <w:jc w:val="both"/>
        <w:textAlignment w:val="auto"/>
      </w:pPr>
      <w:r>
        <w:t>webové stránky školy</w:t>
      </w:r>
    </w:p>
    <w:p w:rsidR="00260161" w:rsidRDefault="00260161" w:rsidP="00260161">
      <w:pPr>
        <w:pStyle w:val="Odstavecseseznamem"/>
        <w:numPr>
          <w:ilvl w:val="0"/>
          <w:numId w:val="10"/>
        </w:numPr>
        <w:overflowPunct/>
        <w:autoSpaceDE/>
        <w:jc w:val="both"/>
        <w:textAlignment w:val="auto"/>
      </w:pPr>
      <w:r>
        <w:t>elektronicky</w:t>
      </w:r>
    </w:p>
    <w:p w:rsidR="00260161" w:rsidRDefault="00260161" w:rsidP="00260161">
      <w:pPr>
        <w:pStyle w:val="Odstavecseseznamem"/>
        <w:numPr>
          <w:ilvl w:val="0"/>
          <w:numId w:val="10"/>
        </w:numPr>
        <w:overflowPunct/>
        <w:autoSpaceDE/>
        <w:jc w:val="both"/>
        <w:textAlignment w:val="auto"/>
      </w:pPr>
      <w:r>
        <w:t>písemnou formou</w:t>
      </w:r>
    </w:p>
    <w:p w:rsidR="00260161" w:rsidRDefault="00260161" w:rsidP="00260161">
      <w:pPr>
        <w:pStyle w:val="Odstavecseseznamem"/>
        <w:overflowPunct/>
        <w:autoSpaceDE/>
        <w:jc w:val="both"/>
        <w:textAlignment w:val="auto"/>
      </w:pPr>
    </w:p>
    <w:p w:rsidR="00260161" w:rsidRPr="00260161" w:rsidRDefault="00260161" w:rsidP="00260161">
      <w:pPr>
        <w:overflowPunct/>
        <w:autoSpaceDE/>
        <w:jc w:val="both"/>
        <w:textAlignment w:val="auto"/>
        <w:rPr>
          <w:b/>
        </w:rPr>
      </w:pPr>
      <w:r w:rsidRPr="00260161">
        <w:rPr>
          <w:b/>
        </w:rPr>
        <w:t xml:space="preserve">Ředitelství školy a pedagogové jednotlivých tříd jsou připraveni zajistit podporu dětí ve vzdělávání a pomoci rodičům v řešení jakýchkoliv vzdělávacích obtížích.   </w:t>
      </w:r>
    </w:p>
    <w:p w:rsidR="00260161" w:rsidRDefault="00260161" w:rsidP="00260161">
      <w:pPr>
        <w:pStyle w:val="Odstavecseseznamem"/>
        <w:overflowPunct/>
        <w:autoSpaceDE/>
        <w:jc w:val="both"/>
        <w:textAlignment w:val="auto"/>
      </w:pPr>
    </w:p>
    <w:p w:rsidR="00A023DE" w:rsidRPr="00A023DE" w:rsidRDefault="00A023DE" w:rsidP="009A5E0F">
      <w:pPr>
        <w:overflowPunct/>
        <w:autoSpaceDE/>
        <w:jc w:val="both"/>
        <w:textAlignment w:val="auto"/>
      </w:pPr>
      <w:r>
        <w:t xml:space="preserve">  </w:t>
      </w:r>
    </w:p>
    <w:p w:rsidR="00076E37" w:rsidRDefault="00076E37" w:rsidP="009A5E0F">
      <w:pPr>
        <w:overflowPunct/>
        <w:autoSpaceDE/>
        <w:jc w:val="both"/>
        <w:textAlignment w:val="auto"/>
      </w:pPr>
    </w:p>
    <w:p w:rsidR="00434544" w:rsidRPr="00E57206" w:rsidRDefault="00076E37" w:rsidP="00434544">
      <w:pPr>
        <w:pStyle w:val="Bezmezer"/>
        <w:rPr>
          <w:rFonts w:ascii="Times New Roman" w:hAnsi="Times New Roman"/>
          <w:b/>
          <w:bCs/>
          <w:sz w:val="24"/>
          <w:szCs w:val="24"/>
        </w:rPr>
      </w:pPr>
      <w:r>
        <w:t xml:space="preserve"> </w:t>
      </w:r>
      <w:r w:rsidR="00434544">
        <w:rPr>
          <w:rFonts w:ascii="Times New Roman" w:hAnsi="Times New Roman"/>
          <w:b/>
          <w:bCs/>
          <w:sz w:val="24"/>
          <w:szCs w:val="24"/>
        </w:rPr>
        <w:t xml:space="preserve">5.4. </w:t>
      </w:r>
      <w:r w:rsidR="00434544" w:rsidRPr="00E57206">
        <w:rPr>
          <w:rFonts w:ascii="Times New Roman" w:hAnsi="Times New Roman"/>
          <w:b/>
          <w:bCs/>
          <w:sz w:val="24"/>
          <w:szCs w:val="24"/>
        </w:rPr>
        <w:t xml:space="preserve">Jazyková příprava dětí s nedostatečnou znalostí českého jazyka </w:t>
      </w:r>
    </w:p>
    <w:p w:rsidR="00434544" w:rsidRPr="00E57206" w:rsidRDefault="00434544" w:rsidP="00434544">
      <w:pPr>
        <w:pStyle w:val="Bezmezer"/>
        <w:rPr>
          <w:rFonts w:ascii="Times New Roman" w:hAnsi="Times New Roman"/>
          <w:sz w:val="24"/>
          <w:szCs w:val="24"/>
        </w:rPr>
      </w:pPr>
    </w:p>
    <w:p w:rsidR="00434544" w:rsidRPr="00E57206" w:rsidRDefault="00434544" w:rsidP="00434544">
      <w:pPr>
        <w:pStyle w:val="Bezmezer"/>
        <w:rPr>
          <w:rFonts w:ascii="Times New Roman" w:hAnsi="Times New Roman"/>
          <w:sz w:val="24"/>
          <w:szCs w:val="24"/>
        </w:rPr>
      </w:pPr>
      <w:r>
        <w:rPr>
          <w:rFonts w:ascii="Times New Roman" w:hAnsi="Times New Roman"/>
          <w:sz w:val="24"/>
          <w:szCs w:val="24"/>
        </w:rPr>
        <w:t xml:space="preserve">MŠ poskytuje </w:t>
      </w:r>
      <w:r w:rsidRPr="00E57206">
        <w:rPr>
          <w:rFonts w:ascii="Times New Roman" w:hAnsi="Times New Roman"/>
          <w:sz w:val="24"/>
          <w:szCs w:val="24"/>
        </w:rPr>
        <w:t xml:space="preserve">dětem s nedostatečnou znalostí českého jazyka jazykovou přípravu pro zajištění plynulého přechodu do základního vzdělávání. </w:t>
      </w:r>
    </w:p>
    <w:p w:rsidR="00434544" w:rsidRPr="00E57206" w:rsidRDefault="00434544" w:rsidP="00434544">
      <w:pPr>
        <w:pStyle w:val="Bezmezer"/>
        <w:rPr>
          <w:rFonts w:ascii="Times New Roman" w:hAnsi="Times New Roman"/>
          <w:sz w:val="24"/>
          <w:szCs w:val="24"/>
        </w:rPr>
      </w:pPr>
    </w:p>
    <w:p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Zvláštní právní úprava platí pro mateřské školy, kde jsou alespoň 4 cizinci v povinném předškolním vzdělávání v rámci jednoho mí</w:t>
      </w:r>
      <w:r>
        <w:rPr>
          <w:rFonts w:ascii="Times New Roman" w:hAnsi="Times New Roman"/>
          <w:sz w:val="24"/>
          <w:szCs w:val="24"/>
        </w:rPr>
        <w:t xml:space="preserve">sta poskytovaného </w:t>
      </w:r>
      <w:proofErr w:type="gramStart"/>
      <w:r>
        <w:rPr>
          <w:rFonts w:ascii="Times New Roman" w:hAnsi="Times New Roman"/>
          <w:sz w:val="24"/>
          <w:szCs w:val="24"/>
        </w:rPr>
        <w:t xml:space="preserve">vzdělávání </w:t>
      </w:r>
      <w:r w:rsidRPr="00E57206">
        <w:rPr>
          <w:rFonts w:ascii="Times New Roman" w:hAnsi="Times New Roman"/>
          <w:sz w:val="24"/>
          <w:szCs w:val="24"/>
        </w:rPr>
        <w:t>. V takovém</w:t>
      </w:r>
      <w:proofErr w:type="gramEnd"/>
      <w:r w:rsidRPr="00E57206">
        <w:rPr>
          <w:rFonts w:ascii="Times New Roman" w:hAnsi="Times New Roman"/>
          <w:sz w:val="24"/>
          <w:szCs w:val="24"/>
        </w:rPr>
        <w:t xml:space="preserve"> případě zřídí ředitel mate</w:t>
      </w:r>
      <w:r>
        <w:rPr>
          <w:rFonts w:ascii="Times New Roman" w:hAnsi="Times New Roman"/>
          <w:sz w:val="24"/>
          <w:szCs w:val="24"/>
        </w:rPr>
        <w:t xml:space="preserve">řské školy skupinu </w:t>
      </w:r>
      <w:r w:rsidRPr="00E57206">
        <w:rPr>
          <w:rFonts w:ascii="Times New Roman" w:hAnsi="Times New Roman"/>
          <w:sz w:val="24"/>
          <w:szCs w:val="24"/>
        </w:rPr>
        <w:t xml:space="preserve">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rsidR="00434544" w:rsidRPr="00E57206" w:rsidRDefault="00434544" w:rsidP="00434544">
      <w:pPr>
        <w:pStyle w:val="Bezmezer"/>
        <w:rPr>
          <w:rFonts w:ascii="Times New Roman" w:hAnsi="Times New Roman"/>
          <w:sz w:val="24"/>
          <w:szCs w:val="24"/>
        </w:rPr>
      </w:pPr>
    </w:p>
    <w:p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rsidR="00434544" w:rsidRPr="00E57206" w:rsidRDefault="00434544" w:rsidP="00434544">
      <w:pPr>
        <w:pStyle w:val="Bezmezer"/>
        <w:rPr>
          <w:rFonts w:ascii="Times New Roman" w:hAnsi="Times New Roman"/>
          <w:sz w:val="24"/>
          <w:szCs w:val="24"/>
        </w:rPr>
      </w:pPr>
    </w:p>
    <w:p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 xml:space="preserve">Při přechodu na základní školu by děti s nedostatečnou znalostí českého jazyka měly mít takové jazykové a sociokulturní kompetence v českém jazyce, které jim umožní se zapojit do výuky a dosáhnout školního úspěchu. </w:t>
      </w:r>
    </w:p>
    <w:p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 xml:space="preserve">Podpůrným materiálem při vzdělávání dětí s nedostatečnou znalostí českého jazyka je Kurikulum češtiny jako druhého jazyka pro povinné předškolní vzdělávání, který lze využívat </w:t>
      </w:r>
      <w:r w:rsidRPr="00E57206">
        <w:rPr>
          <w:rFonts w:ascii="Times New Roman" w:hAnsi="Times New Roman"/>
          <w:sz w:val="24"/>
          <w:szCs w:val="24"/>
        </w:rPr>
        <w:lastRenderedPageBreak/>
        <w:t xml:space="preserve">při individualizované práci s dětmi s nedostatečnou znalostí českého jazyka již od nástupu do mateřské školy.“. </w:t>
      </w:r>
    </w:p>
    <w:p w:rsidR="00076E37" w:rsidRDefault="00076E37" w:rsidP="009A5E0F">
      <w:pPr>
        <w:overflowPunct/>
        <w:autoSpaceDE/>
        <w:jc w:val="both"/>
        <w:textAlignment w:val="auto"/>
      </w:pPr>
    </w:p>
    <w:p w:rsidR="009A5E0F" w:rsidRPr="009A5E0F" w:rsidRDefault="00434544" w:rsidP="009A5E0F">
      <w:pPr>
        <w:overflowPunct/>
        <w:autoSpaceDE/>
        <w:jc w:val="both"/>
        <w:textAlignment w:val="auto"/>
        <w:rPr>
          <w:b/>
        </w:rPr>
      </w:pPr>
      <w:r>
        <w:rPr>
          <w:b/>
        </w:rPr>
        <w:t>5.5</w:t>
      </w:r>
      <w:r w:rsidR="009A5E0F" w:rsidRPr="009A5E0F">
        <w:rPr>
          <w:b/>
        </w:rPr>
        <w:t>. Omlouvání nepřítomnosti dítěte</w:t>
      </w:r>
    </w:p>
    <w:p w:rsidR="009A5E0F" w:rsidRDefault="009A5E0F" w:rsidP="009A5E0F">
      <w:pPr>
        <w:overflowPunct/>
        <w:autoSpaceDE/>
        <w:jc w:val="both"/>
        <w:textAlignment w:val="auto"/>
      </w:pPr>
    </w:p>
    <w:p w:rsidR="009A5E0F" w:rsidRDefault="009A5E0F" w:rsidP="009A5E0F">
      <w:pPr>
        <w:overflowPunct/>
        <w:autoSpaceDE/>
        <w:jc w:val="both"/>
        <w:textAlignment w:val="auto"/>
      </w:pPr>
      <w:r>
        <w:t xml:space="preserve">Nepřítomného dítěte omlouvá zákonný zástupce dítěte. </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Ředitelka nebo vedoucí učitelka mateřské školy je oprávněna požadovat doložení důvodů nepřítomnosti dítěte.</w:t>
      </w:r>
    </w:p>
    <w:p w:rsidR="009A5E0F" w:rsidRDefault="009A5E0F" w:rsidP="009A5E0F">
      <w:pPr>
        <w:overflowPunct/>
        <w:autoSpaceDE/>
        <w:jc w:val="both"/>
        <w:textAlignment w:val="auto"/>
      </w:pPr>
    </w:p>
    <w:p w:rsidR="009A5E0F" w:rsidRDefault="009A5E0F" w:rsidP="009A5E0F">
      <w:pPr>
        <w:overflowPunct/>
        <w:autoSpaceDE/>
        <w:jc w:val="both"/>
        <w:textAlignment w:val="auto"/>
      </w:pPr>
      <w:r>
        <w:t>Zákonný zástupce je povinen doložit důvody nepřítomnosti dítěte nejpozději do 3 dnů ode dne výzvy.</w:t>
      </w:r>
    </w:p>
    <w:p w:rsidR="009A5E0F" w:rsidRDefault="009A5E0F" w:rsidP="009A5E0F">
      <w:pPr>
        <w:overflowPunct/>
        <w:autoSpaceDE/>
        <w:jc w:val="both"/>
        <w:textAlignment w:val="auto"/>
      </w:pPr>
    </w:p>
    <w:p w:rsidR="009A5E0F" w:rsidRDefault="009A5E0F" w:rsidP="009A5E0F">
      <w:pPr>
        <w:overflowPunct/>
        <w:autoSpaceDE/>
        <w:jc w:val="both"/>
        <w:textAlignment w:val="auto"/>
      </w:pPr>
      <w:r>
        <w:t>Oznámení nepřítomnosti je možné provést:</w:t>
      </w:r>
    </w:p>
    <w:p w:rsidR="009A5E0F" w:rsidRDefault="009A5E0F" w:rsidP="009A5E0F">
      <w:pPr>
        <w:overflowPunct/>
        <w:autoSpaceDE/>
        <w:jc w:val="both"/>
        <w:textAlignment w:val="auto"/>
      </w:pPr>
      <w:r>
        <w:t>a) telefonicky do kanceláře školy (</w:t>
      </w:r>
      <w:proofErr w:type="spellStart"/>
      <w:proofErr w:type="gramStart"/>
      <w:r>
        <w:t>tel.čísla</w:t>
      </w:r>
      <w:proofErr w:type="spellEnd"/>
      <w:proofErr w:type="gramEnd"/>
      <w:r>
        <w:t xml:space="preserve"> jsou uvedena na nástěnkách příslušné třídy) </w:t>
      </w:r>
    </w:p>
    <w:p w:rsidR="009A5E0F" w:rsidRDefault="009A5E0F" w:rsidP="009A5E0F">
      <w:pPr>
        <w:overflowPunct/>
        <w:autoSpaceDE/>
        <w:jc w:val="both"/>
        <w:textAlignment w:val="auto"/>
      </w:pPr>
      <w:r>
        <w:t>b) písemně třídnímu učiteli</w:t>
      </w:r>
    </w:p>
    <w:p w:rsidR="009A5E0F" w:rsidRDefault="009A5E0F" w:rsidP="009A5E0F">
      <w:pPr>
        <w:overflowPunct/>
        <w:autoSpaceDE/>
        <w:jc w:val="both"/>
        <w:textAlignment w:val="auto"/>
      </w:pPr>
      <w:r>
        <w:t>c) osobně třídnímu učiteli</w:t>
      </w:r>
    </w:p>
    <w:p w:rsidR="009A5E0F" w:rsidRDefault="009A5E0F" w:rsidP="009A5E0F">
      <w:pPr>
        <w:overflowPunct/>
        <w:autoSpaceDE/>
        <w:jc w:val="both"/>
        <w:textAlignment w:val="auto"/>
      </w:pPr>
      <w:r>
        <w:t>d) elektronickou poštou</w:t>
      </w:r>
    </w:p>
    <w:p w:rsidR="009A5E0F" w:rsidRDefault="009A5E0F" w:rsidP="009A5E0F">
      <w:pPr>
        <w:overflowPunct/>
        <w:autoSpaceDE/>
        <w:jc w:val="both"/>
        <w:textAlignment w:val="auto"/>
      </w:pPr>
    </w:p>
    <w:p w:rsidR="009A5E0F" w:rsidRDefault="009A5E0F" w:rsidP="009A5E0F">
      <w:pPr>
        <w:overflowPunct/>
        <w:autoSpaceDE/>
        <w:jc w:val="both"/>
        <w:textAlignment w:val="auto"/>
      </w:pPr>
      <w:r>
        <w:t>Třídní učitelky evidují školní docházku své třídy</w:t>
      </w:r>
      <w:r w:rsidR="00322892">
        <w:t xml:space="preserve"> a omluvné listy dětí</w:t>
      </w:r>
      <w:r>
        <w:t>. V případě neomluvené absence nebo zvýšené omluvené absence informuje třídní učitelka ředitele školy, který poskytnuté informace vyhodnocuje. Při zvýšené omluvené nepřítomnosti ověřuje její věrohodnost.</w:t>
      </w:r>
    </w:p>
    <w:p w:rsidR="009A5E0F" w:rsidRDefault="009A5E0F" w:rsidP="009A5E0F">
      <w:pPr>
        <w:overflowPunct/>
        <w:autoSpaceDE/>
        <w:jc w:val="both"/>
        <w:textAlignment w:val="auto"/>
      </w:pPr>
    </w:p>
    <w:p w:rsidR="009A5E0F" w:rsidRDefault="009A5E0F" w:rsidP="009A5E0F">
      <w:pPr>
        <w:overflowPunct/>
        <w:autoSpaceDE/>
        <w:jc w:val="both"/>
        <w:textAlignment w:val="auto"/>
      </w:pPr>
      <w:r>
        <w:t>Neomluvenou absenci dítěte řeší ředitel</w:t>
      </w:r>
      <w:r w:rsidR="001879A3">
        <w:t>ka</w:t>
      </w:r>
      <w:r>
        <w:t xml:space="preserve"> školy pohovorem, na který je zákonný zástupce pozván doporučujícím dopisem. Při pokračující absenci ředitel</w:t>
      </w:r>
      <w:r w:rsidR="001879A3">
        <w:t>ka</w:t>
      </w:r>
      <w:r>
        <w:t xml:space="preserve"> školy zašle oznámení o pokračující nepřítomnosti dítěte orgánu sociálně-právní ochrany dětí (§ 34a odst. 4). </w:t>
      </w:r>
    </w:p>
    <w:p w:rsidR="009A5E0F" w:rsidRDefault="009A5E0F" w:rsidP="009A5E0F">
      <w:pPr>
        <w:overflowPunct/>
        <w:autoSpaceDE/>
        <w:jc w:val="both"/>
        <w:textAlignment w:val="auto"/>
      </w:pPr>
    </w:p>
    <w:p w:rsidR="009A5E0F" w:rsidRPr="009A5E0F" w:rsidRDefault="00434544" w:rsidP="009A5E0F">
      <w:pPr>
        <w:overflowPunct/>
        <w:autoSpaceDE/>
        <w:jc w:val="both"/>
        <w:textAlignment w:val="auto"/>
        <w:rPr>
          <w:b/>
        </w:rPr>
      </w:pPr>
      <w:r>
        <w:rPr>
          <w:b/>
        </w:rPr>
        <w:t>5.6</w:t>
      </w:r>
      <w:r w:rsidR="009A5E0F" w:rsidRPr="009A5E0F">
        <w:rPr>
          <w:b/>
        </w:rPr>
        <w:t>. Individuální vzdělávání dítěte</w:t>
      </w:r>
    </w:p>
    <w:p w:rsidR="009A5E0F" w:rsidRDefault="009A5E0F" w:rsidP="009A5E0F">
      <w:pPr>
        <w:overflowPunct/>
        <w:autoSpaceDE/>
        <w:jc w:val="both"/>
        <w:textAlignment w:val="auto"/>
      </w:pPr>
    </w:p>
    <w:p w:rsidR="009A5E0F" w:rsidRDefault="009A5E0F" w:rsidP="009A5E0F">
      <w:pPr>
        <w:overflowPunct/>
        <w:autoSpaceDE/>
        <w:jc w:val="both"/>
        <w:textAlignment w:val="auto"/>
      </w:pPr>
      <w:r>
        <w:t>Zákonný zástupce dítěte, které bude plnit povinnost předškolního vzdělávání individuálním vzděláváním dítěte, je povinen oznámit tuto skutečnost ředitelce školy spádové mateřské školy, tj. MŠ Tábor, Kollárova 2497. Oznámení je povinen učinit nejpozději 3 měsíce před počátkem školního roku, kterým začíná povinnost předškolního vzdělávání dítěte (§ 34a odst. 4).</w:t>
      </w:r>
    </w:p>
    <w:p w:rsidR="009A5E0F" w:rsidRDefault="009A5E0F" w:rsidP="009A5E0F">
      <w:pPr>
        <w:overflowPunct/>
        <w:autoSpaceDE/>
        <w:jc w:val="both"/>
        <w:textAlignment w:val="auto"/>
      </w:pPr>
    </w:p>
    <w:p w:rsidR="009A5E0F" w:rsidRDefault="009A5E0F" w:rsidP="009A5E0F">
      <w:pPr>
        <w:overflowPunct/>
        <w:autoSpaceDE/>
        <w:jc w:val="both"/>
        <w:textAlignment w:val="auto"/>
      </w:pPr>
      <w:r>
        <w:t>Oznámení zákonného zástupce o individuálním vzdělávání dítěte musí obsahovat</w:t>
      </w:r>
    </w:p>
    <w:p w:rsidR="009A5E0F" w:rsidRDefault="009A5E0F" w:rsidP="009A5E0F">
      <w:pPr>
        <w:overflowPunct/>
        <w:autoSpaceDE/>
        <w:jc w:val="both"/>
        <w:textAlignment w:val="auto"/>
      </w:pPr>
      <w:r>
        <w:t>a) jméno, popřípadě jména, a příjmení, rodné číslo a místo trvalého pobytu dítěte, v případě cizince místo pobytu dítěte,</w:t>
      </w:r>
    </w:p>
    <w:p w:rsidR="009A5E0F" w:rsidRDefault="009A5E0F" w:rsidP="009A5E0F">
      <w:pPr>
        <w:overflowPunct/>
        <w:autoSpaceDE/>
        <w:jc w:val="both"/>
        <w:textAlignment w:val="auto"/>
      </w:pPr>
      <w:r>
        <w:t>b) uvedení období, ve kterém má být dítě individuálně vzděláváno,</w:t>
      </w:r>
    </w:p>
    <w:p w:rsidR="009A5E0F" w:rsidRDefault="009A5E0F" w:rsidP="009A5E0F">
      <w:pPr>
        <w:overflowPunct/>
        <w:autoSpaceDE/>
        <w:jc w:val="both"/>
        <w:textAlignment w:val="auto"/>
      </w:pPr>
      <w:r>
        <w:t>c) důvody pro individuální vzdělávání dítěte.</w:t>
      </w:r>
    </w:p>
    <w:p w:rsidR="009A5E0F" w:rsidRDefault="009A5E0F" w:rsidP="009A5E0F">
      <w:pPr>
        <w:overflowPunct/>
        <w:autoSpaceDE/>
        <w:jc w:val="both"/>
        <w:textAlignment w:val="auto"/>
      </w:pPr>
      <w:r>
        <w:t>(§ 34b odst. 2)</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Ředitelka mateřské školy předá zákonnému zástupci dítěte přehled oblastí, v nichž má být dítě vzděláváno (§ 34b odst. 3).</w:t>
      </w:r>
    </w:p>
    <w:p w:rsidR="009A5E0F" w:rsidRDefault="009A5E0F" w:rsidP="009A5E0F">
      <w:pPr>
        <w:overflowPunct/>
        <w:autoSpaceDE/>
        <w:jc w:val="both"/>
        <w:textAlignment w:val="auto"/>
      </w:pPr>
      <w:r>
        <w:t>Tyto oblasti vychází ze školního vzdělávacího programu mateřské školy.</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Ředitelka mateřské školy dohodne se zákonným zástupcem dítěte:</w:t>
      </w:r>
    </w:p>
    <w:p w:rsidR="009A5E0F" w:rsidRDefault="009A5E0F" w:rsidP="009A5E0F">
      <w:pPr>
        <w:overflowPunct/>
        <w:autoSpaceDE/>
        <w:jc w:val="both"/>
        <w:textAlignment w:val="auto"/>
      </w:pPr>
      <w:r>
        <w:t>- způsob ověření (přezkoušení dítěte v mateřské škole)</w:t>
      </w:r>
    </w:p>
    <w:p w:rsidR="009A5E0F" w:rsidRDefault="009A5E0F" w:rsidP="009A5E0F">
      <w:pPr>
        <w:overflowPunct/>
        <w:autoSpaceDE/>
        <w:jc w:val="both"/>
        <w:textAlignment w:val="auto"/>
      </w:pPr>
      <w:r>
        <w:t>- termíny ověření, včetně náhradních termínů (ověření se musí uskutečnit v období od 3. do 4. měsíce od začátku školního roku).</w:t>
      </w:r>
    </w:p>
    <w:p w:rsidR="009A5E0F" w:rsidRDefault="009A5E0F" w:rsidP="009A5E0F">
      <w:pPr>
        <w:overflowPunct/>
        <w:autoSpaceDE/>
        <w:jc w:val="both"/>
        <w:textAlignment w:val="auto"/>
      </w:pPr>
    </w:p>
    <w:p w:rsidR="009A5E0F" w:rsidRDefault="009A5E0F" w:rsidP="009A5E0F">
      <w:pPr>
        <w:overflowPunct/>
        <w:autoSpaceDE/>
        <w:jc w:val="both"/>
        <w:textAlignment w:val="auto"/>
      </w:pPr>
      <w:r>
        <w:t xml:space="preserve"> Zákonný zástupce dítěte je povinen zajistit účast dítěte u ověření (§ 34b odst. 3).</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Ředitelka mateřské školy ukončí individuální vzdělávání dítěte, pokud zákonný zástupce dítěte nezajistil účast dítěte u ověření, a to ani v náhradním termínu (§ 34b odst. 4).</w:t>
      </w:r>
    </w:p>
    <w:p w:rsidR="009A5E0F" w:rsidRDefault="009A5E0F" w:rsidP="009A5E0F">
      <w:pPr>
        <w:overflowPunct/>
        <w:autoSpaceDE/>
        <w:jc w:val="both"/>
        <w:textAlignment w:val="auto"/>
      </w:pPr>
    </w:p>
    <w:p w:rsidR="009A5E0F" w:rsidRDefault="009A5E0F" w:rsidP="009A5E0F">
      <w:pPr>
        <w:overflowPunct/>
        <w:autoSpaceDE/>
        <w:jc w:val="both"/>
        <w:textAlignment w:val="auto"/>
      </w:pPr>
      <w:r>
        <w:t>Výdaje spojené s individuálním vzděláváním dítěte hradí zákonný zástupce dítěte, s výjimkou speciálních kompenzačních pomůcek a výdajů na činnost mateřské školy, do níž bylo dítě přijato k předškolnímu vzdělávání (§ 34b odst. 7).</w:t>
      </w:r>
    </w:p>
    <w:p w:rsidR="009A5E0F" w:rsidRDefault="009A5E0F" w:rsidP="009A5E0F">
      <w:pPr>
        <w:overflowPunct/>
        <w:autoSpaceDE/>
        <w:jc w:val="both"/>
        <w:textAlignment w:val="auto"/>
      </w:pPr>
    </w:p>
    <w:p w:rsidR="009A5E0F" w:rsidRPr="00965FEF" w:rsidRDefault="009A5E0F" w:rsidP="009A5E0F">
      <w:pPr>
        <w:overflowPunct/>
        <w:autoSpaceDE/>
        <w:jc w:val="both"/>
        <w:textAlignment w:val="auto"/>
        <w:rPr>
          <w:b/>
        </w:rPr>
      </w:pPr>
    </w:p>
    <w:p w:rsidR="009A5E0F" w:rsidRPr="00965FEF" w:rsidRDefault="00434544" w:rsidP="009A5E0F">
      <w:pPr>
        <w:overflowPunct/>
        <w:autoSpaceDE/>
        <w:jc w:val="both"/>
        <w:textAlignment w:val="auto"/>
        <w:rPr>
          <w:b/>
        </w:rPr>
      </w:pPr>
      <w:r>
        <w:rPr>
          <w:b/>
        </w:rPr>
        <w:t>5.7</w:t>
      </w:r>
      <w:r w:rsidR="00965FEF" w:rsidRPr="00965FEF">
        <w:rPr>
          <w:b/>
        </w:rPr>
        <w:t xml:space="preserve">. </w:t>
      </w:r>
      <w:r w:rsidR="009A5E0F" w:rsidRPr="00965FEF">
        <w:rPr>
          <w:b/>
        </w:rPr>
        <w:t>Systém péče o děti s přiznanými podpůr</w:t>
      </w:r>
      <w:r w:rsidR="00965FEF" w:rsidRPr="00965FEF">
        <w:rPr>
          <w:b/>
        </w:rPr>
        <w:t xml:space="preserve">nými opatřeními </w:t>
      </w:r>
    </w:p>
    <w:p w:rsidR="009A5E0F" w:rsidRDefault="009A5E0F" w:rsidP="009A5E0F">
      <w:pPr>
        <w:overflowPunct/>
        <w:autoSpaceDE/>
        <w:jc w:val="both"/>
        <w:textAlignment w:val="auto"/>
      </w:pPr>
    </w:p>
    <w:p w:rsidR="009A5E0F" w:rsidRDefault="00965FEF" w:rsidP="009A5E0F">
      <w:pPr>
        <w:overflowPunct/>
        <w:autoSpaceDE/>
        <w:jc w:val="both"/>
        <w:textAlignment w:val="auto"/>
      </w:pPr>
      <w:proofErr w:type="gramStart"/>
      <w:r>
        <w:t>5.5.1.</w:t>
      </w:r>
      <w:r w:rsidR="009A5E0F">
        <w:t>Podpůrná</w:t>
      </w:r>
      <w:proofErr w:type="gramEnd"/>
      <w:r w:rsidR="009A5E0F">
        <w:t xml:space="preserve"> opatření prvního stupně</w:t>
      </w:r>
    </w:p>
    <w:p w:rsidR="009A5E0F" w:rsidRDefault="009A5E0F" w:rsidP="009A5E0F">
      <w:pPr>
        <w:overflowPunct/>
        <w:autoSpaceDE/>
        <w:jc w:val="both"/>
        <w:textAlignment w:val="auto"/>
      </w:pPr>
      <w:r>
        <w:t>Ředitel</w:t>
      </w:r>
      <w:r w:rsidR="00965FEF">
        <w:t>ka</w:t>
      </w:r>
      <w:r>
        <w:t xml:space="preserve">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9A5E0F" w:rsidRDefault="00965FEF" w:rsidP="009A5E0F">
      <w:pPr>
        <w:overflowPunct/>
        <w:autoSpaceDE/>
        <w:jc w:val="both"/>
        <w:textAlignment w:val="auto"/>
      </w:pPr>
      <w:r>
        <w:t>Třídní učitelka</w:t>
      </w:r>
      <w:r w:rsidR="009A5E0F">
        <w:t xml:space="preserve"> mateřské školy zpracuje plán pedagogické podpory, ve kterém bude upravena organizace a hodnocení vzdělávání dítěte včetně úpravy metod a forem práce a projedná jej s ředitelem školy.</w:t>
      </w:r>
    </w:p>
    <w:p w:rsidR="009A5E0F" w:rsidRDefault="009A5E0F" w:rsidP="009A5E0F">
      <w:pPr>
        <w:overflowPunct/>
        <w:autoSpaceDE/>
        <w:jc w:val="both"/>
        <w:textAlignment w:val="auto"/>
      </w:pPr>
    </w:p>
    <w:p w:rsidR="009A5E0F" w:rsidRDefault="009A5E0F" w:rsidP="009A5E0F">
      <w:pPr>
        <w:overflowPunct/>
        <w:autoSpaceDE/>
        <w:jc w:val="both"/>
        <w:textAlignment w:val="auto"/>
      </w:pPr>
      <w:r>
        <w:t>Pokud by nepostačovala podpůrná opatření prvního stupně (po vyhodnocení plánu pedagogické podpory) doporučí ředitel</w:t>
      </w:r>
      <w:r w:rsidR="00965FEF">
        <w:t>ka</w:t>
      </w:r>
      <w:r>
        <w:t xml:space="preserve"> školy využití poradenské pomoci školského poradenského zařízení za účelem posouzení speciálních vzdělávacích dítěte (§ 16 odst. 4 a 5 školského zákona a § 2 a § 10 vyhlášky č. 27/2016 Sb.)</w:t>
      </w:r>
    </w:p>
    <w:p w:rsidR="009A5E0F" w:rsidRDefault="009A5E0F" w:rsidP="009A5E0F">
      <w:pPr>
        <w:overflowPunct/>
        <w:autoSpaceDE/>
        <w:jc w:val="both"/>
        <w:textAlignment w:val="auto"/>
      </w:pPr>
    </w:p>
    <w:p w:rsidR="009A5E0F" w:rsidRDefault="00965FEF" w:rsidP="009A5E0F">
      <w:pPr>
        <w:overflowPunct/>
        <w:autoSpaceDE/>
        <w:jc w:val="both"/>
        <w:textAlignment w:val="auto"/>
      </w:pPr>
      <w:proofErr w:type="gramStart"/>
      <w:r>
        <w:t>5.5.2.</w:t>
      </w:r>
      <w:r w:rsidR="009A5E0F">
        <w:t>Podpůrná</w:t>
      </w:r>
      <w:proofErr w:type="gramEnd"/>
      <w:r w:rsidR="009A5E0F">
        <w:t xml:space="preserve"> opatření druhého až pátého stupně</w:t>
      </w:r>
    </w:p>
    <w:p w:rsidR="009A5E0F" w:rsidRDefault="009A5E0F" w:rsidP="009A5E0F">
      <w:pPr>
        <w:overflowPunct/>
        <w:autoSpaceDE/>
        <w:jc w:val="both"/>
        <w:textAlignment w:val="auto"/>
      </w:pPr>
      <w: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w:t>
      </w:r>
      <w:r w:rsidR="00965FEF">
        <w:t xml:space="preserve">ka </w:t>
      </w:r>
      <w:r>
        <w:t xml:space="preserve">školy určí pedagogického pracovníka odpovědného za spolupráci se školským poradenským zařízením v souvislosti s doporučením podpůrných opatření dítěti se speciálními vzdělávacími potřebami (11 vyhlášky č. 27/2016 Sb.). </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w:t>
      </w:r>
      <w:r w:rsidR="00965FEF">
        <w:t>ka</w:t>
      </w:r>
      <w:r>
        <w:t xml:space="preserve"> školy zahájí poskytování podpůrných opatření 2 až 5 stupně bezodkladně po obdržení doporučení školského poradenského zařízení a získání informovaného souhlasu zákonného zástupce.</w:t>
      </w:r>
    </w:p>
    <w:p w:rsidR="009A5E0F" w:rsidRDefault="009A5E0F" w:rsidP="009A5E0F">
      <w:pPr>
        <w:overflowPunct/>
        <w:autoSpaceDE/>
        <w:jc w:val="both"/>
        <w:textAlignment w:val="auto"/>
      </w:pPr>
    </w:p>
    <w:p w:rsidR="009A5E0F" w:rsidRDefault="009A5E0F" w:rsidP="009A5E0F">
      <w:pPr>
        <w:overflowPunct/>
        <w:autoSpaceDE/>
        <w:jc w:val="both"/>
        <w:textAlignment w:val="auto"/>
      </w:pPr>
      <w:r>
        <w:t>Ředitel</w:t>
      </w:r>
      <w:r w:rsidR="00965FEF">
        <w:t>ka</w:t>
      </w:r>
      <w:r>
        <w:t xml:space="preserve">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9A5E0F" w:rsidRDefault="009A5E0F" w:rsidP="009A5E0F">
      <w:pPr>
        <w:overflowPunct/>
        <w:autoSpaceDE/>
        <w:jc w:val="both"/>
        <w:textAlignment w:val="auto"/>
      </w:pPr>
    </w:p>
    <w:p w:rsidR="009A5E0F" w:rsidRDefault="00965FEF" w:rsidP="009A5E0F">
      <w:pPr>
        <w:overflowPunct/>
        <w:autoSpaceDE/>
        <w:jc w:val="both"/>
        <w:textAlignment w:val="auto"/>
      </w:pPr>
      <w:r>
        <w:t xml:space="preserve">5.5.3. </w:t>
      </w:r>
      <w:r w:rsidR="009A5E0F">
        <w:t xml:space="preserve">Vzdělávání dětí nadaných </w:t>
      </w:r>
    </w:p>
    <w:p w:rsidR="009A5E0F" w:rsidRDefault="009A5E0F" w:rsidP="009A5E0F">
      <w:pPr>
        <w:overflowPunct/>
        <w:autoSpaceDE/>
        <w:jc w:val="both"/>
        <w:textAlignment w:val="auto"/>
      </w:pPr>
      <w: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9A5E0F" w:rsidRDefault="009A5E0F" w:rsidP="009A5E0F">
      <w:pPr>
        <w:overflowPunct/>
        <w:autoSpaceDE/>
        <w:jc w:val="both"/>
        <w:textAlignment w:val="auto"/>
      </w:pPr>
      <w:r>
        <w:t xml:space="preserve"> </w:t>
      </w:r>
    </w:p>
    <w:p w:rsidR="009A5E0F" w:rsidRDefault="009A5E0F" w:rsidP="009A5E0F">
      <w:pPr>
        <w:overflowPunct/>
        <w:autoSpaceDE/>
        <w:jc w:val="both"/>
        <w:textAlignment w:val="auto"/>
      </w:pPr>
      <w:r>
        <w:lastRenderedPageBreak/>
        <w:t>Mateřská škola je povinna zajistit realizaci všech stanovených podpůrných opatření pro podporu nadání podle individuálních vzdělávacích potřeb dětí v rozsahu prvn</w:t>
      </w:r>
      <w:r w:rsidR="00965FEF">
        <w:t>ího až čtvrtého stupně podpory.</w:t>
      </w:r>
    </w:p>
    <w:p w:rsidR="00893F8C" w:rsidRDefault="00893F8C" w:rsidP="00C2771E">
      <w:pPr>
        <w:overflowPunct/>
        <w:autoSpaceDE/>
        <w:jc w:val="both"/>
        <w:textAlignment w:val="auto"/>
      </w:pPr>
    </w:p>
    <w:p w:rsidR="00893F8C" w:rsidRDefault="00893F8C" w:rsidP="00C2771E">
      <w:pPr>
        <w:overflowPunct/>
        <w:autoSpaceDE/>
        <w:jc w:val="both"/>
        <w:textAlignment w:val="auto"/>
        <w:rPr>
          <w:b/>
          <w:szCs w:val="24"/>
        </w:rPr>
      </w:pPr>
    </w:p>
    <w:p w:rsidR="00BE4ADA" w:rsidRPr="00322892" w:rsidRDefault="00434544" w:rsidP="00613A29">
      <w:pPr>
        <w:overflowPunct/>
        <w:autoSpaceDE/>
        <w:jc w:val="both"/>
        <w:textAlignment w:val="auto"/>
        <w:rPr>
          <w:b/>
          <w:szCs w:val="24"/>
        </w:rPr>
      </w:pPr>
      <w:r>
        <w:rPr>
          <w:b/>
          <w:szCs w:val="24"/>
        </w:rPr>
        <w:t>5.8</w:t>
      </w:r>
      <w:r w:rsidR="00322892" w:rsidRPr="00322892">
        <w:rPr>
          <w:b/>
          <w:szCs w:val="24"/>
        </w:rPr>
        <w:t xml:space="preserve">. </w:t>
      </w:r>
      <w:r w:rsidR="00BE4ADA" w:rsidRPr="00322892">
        <w:rPr>
          <w:b/>
          <w:szCs w:val="24"/>
        </w:rPr>
        <w:t>Pro přijetí dítěte k předškolnímu vzdělávání předkládá zákonný zástupce dítěte:</w:t>
      </w:r>
    </w:p>
    <w:p w:rsidR="00BE4ADA" w:rsidRDefault="00BE4ADA" w:rsidP="00BE4ADA">
      <w:pPr>
        <w:overflowPunct/>
        <w:autoSpaceDE/>
        <w:ind w:firstLine="708"/>
        <w:jc w:val="both"/>
        <w:textAlignment w:val="auto"/>
        <w:rPr>
          <w:szCs w:val="24"/>
        </w:rPr>
      </w:pPr>
      <w:r>
        <w:rPr>
          <w:szCs w:val="24"/>
        </w:rPr>
        <w:t>a) žádost zákonného zástupce o přijetí dítěte k předškolnímu vzdělávání,</w:t>
      </w:r>
    </w:p>
    <w:p w:rsidR="00BE4ADA" w:rsidRDefault="00BE4ADA" w:rsidP="00BE4ADA">
      <w:pPr>
        <w:overflowPunct/>
        <w:autoSpaceDE/>
        <w:ind w:firstLine="708"/>
        <w:jc w:val="both"/>
        <w:textAlignment w:val="auto"/>
        <w:rPr>
          <w:szCs w:val="24"/>
        </w:rPr>
      </w:pPr>
      <w:r>
        <w:rPr>
          <w:szCs w:val="24"/>
        </w:rPr>
        <w:t>b) evidenční list dítěte potvrzený pediatrem a podepsaný zákonným zástupcem,</w:t>
      </w:r>
    </w:p>
    <w:p w:rsidR="00BE4ADA" w:rsidRDefault="00BE4ADA" w:rsidP="00BE4ADA">
      <w:pPr>
        <w:overflowPunct/>
        <w:autoSpaceDE/>
        <w:ind w:firstLine="708"/>
        <w:jc w:val="both"/>
        <w:textAlignment w:val="auto"/>
        <w:rPr>
          <w:szCs w:val="24"/>
        </w:rPr>
      </w:pPr>
      <w:r>
        <w:rPr>
          <w:szCs w:val="24"/>
        </w:rPr>
        <w:t>c) oznámení rodičů – vyzvedávání dítěte,</w:t>
      </w:r>
    </w:p>
    <w:p w:rsidR="00BE4ADA" w:rsidRDefault="00BE4ADA" w:rsidP="00BE4ADA">
      <w:pPr>
        <w:overflowPunct/>
        <w:autoSpaceDE/>
        <w:ind w:firstLine="708"/>
        <w:jc w:val="both"/>
        <w:textAlignment w:val="auto"/>
        <w:rPr>
          <w:szCs w:val="24"/>
        </w:rPr>
      </w:pPr>
      <w:r>
        <w:rPr>
          <w:szCs w:val="24"/>
        </w:rPr>
        <w:t>d) přihlášku ke stravování,</w:t>
      </w:r>
    </w:p>
    <w:p w:rsidR="00BE4ADA" w:rsidRDefault="00BE4ADA" w:rsidP="00BE4ADA">
      <w:pPr>
        <w:overflowPunct/>
        <w:autoSpaceDE/>
        <w:ind w:left="708"/>
        <w:jc w:val="both"/>
        <w:textAlignment w:val="auto"/>
        <w:rPr>
          <w:szCs w:val="24"/>
        </w:rPr>
      </w:pPr>
      <w:r>
        <w:rPr>
          <w:szCs w:val="24"/>
        </w:rPr>
        <w:t>e) potvrzení o tom, že se dítě podrobilo stanoveným pravidelným očkováním, má doklad, že je proti nákaze imunní nebo se nemůže očkování podrobit pro trvalou kontraindikaci.</w:t>
      </w:r>
    </w:p>
    <w:p w:rsidR="00FB625D" w:rsidRPr="00BE4ADA" w:rsidRDefault="00FB625D" w:rsidP="00BE4ADA">
      <w:pPr>
        <w:overflowPunct/>
        <w:autoSpaceDE/>
        <w:ind w:left="708"/>
        <w:jc w:val="both"/>
        <w:textAlignment w:val="auto"/>
        <w:rPr>
          <w:szCs w:val="24"/>
        </w:rPr>
      </w:pPr>
      <w:r>
        <w:rPr>
          <w:szCs w:val="24"/>
        </w:rPr>
        <w:t>Při plnění povinného předškolního vzdělávání není nutné předkládat očkovací průkaz.</w:t>
      </w:r>
    </w:p>
    <w:p w:rsidR="00322892" w:rsidRDefault="00D358EF" w:rsidP="00613A29">
      <w:pPr>
        <w:overflowPunct/>
        <w:autoSpaceDE/>
        <w:jc w:val="both"/>
        <w:textAlignment w:val="auto"/>
        <w:rPr>
          <w:szCs w:val="24"/>
        </w:rPr>
      </w:pPr>
      <w:r>
        <w:rPr>
          <w:szCs w:val="24"/>
        </w:rPr>
        <w:t xml:space="preserve">Při přijetí dítěte k předškolnímu vzdělávání může ředitelka školy sjednat se zákonným zástupcem zkušební pobyt dítěte v mateřské </w:t>
      </w:r>
      <w:r w:rsidR="00322892">
        <w:rPr>
          <w:szCs w:val="24"/>
        </w:rPr>
        <w:t>škole v délce nejvýše 3 měsíce.</w:t>
      </w:r>
    </w:p>
    <w:p w:rsidR="00D358EF" w:rsidRDefault="00D358EF" w:rsidP="00613A29">
      <w:pPr>
        <w:overflowPunct/>
        <w:autoSpaceDE/>
        <w:jc w:val="both"/>
        <w:textAlignment w:val="auto"/>
        <w:rPr>
          <w:szCs w:val="24"/>
        </w:rPr>
      </w:pPr>
      <w:r>
        <w:rPr>
          <w:szCs w:val="24"/>
        </w:rPr>
        <w:t>V měsíci červenci a srpnu lze přijmout do mateřské školy děti z jiné mateřské školy, a to nejvýše na dobu, po kterou jiná mateřská škola přerušila provoz.</w:t>
      </w:r>
    </w:p>
    <w:p w:rsidR="00FB625D" w:rsidRDefault="00FB625D" w:rsidP="00613A29">
      <w:pPr>
        <w:overflowPunct/>
        <w:autoSpaceDE/>
        <w:jc w:val="both"/>
        <w:textAlignment w:val="auto"/>
        <w:rPr>
          <w:szCs w:val="24"/>
        </w:rPr>
      </w:pPr>
    </w:p>
    <w:p w:rsidR="00FB625D" w:rsidRDefault="00FB625D" w:rsidP="00613A29">
      <w:pPr>
        <w:overflowPunct/>
        <w:autoSpaceDE/>
        <w:jc w:val="both"/>
        <w:textAlignment w:val="auto"/>
        <w:rPr>
          <w:szCs w:val="24"/>
        </w:rPr>
      </w:pPr>
    </w:p>
    <w:p w:rsidR="00D358EF" w:rsidRDefault="00D358EF" w:rsidP="00613A29">
      <w:pPr>
        <w:overflowPunct/>
        <w:autoSpaceDE/>
        <w:jc w:val="both"/>
        <w:textAlignment w:val="auto"/>
        <w:rPr>
          <w:szCs w:val="24"/>
        </w:rPr>
      </w:pPr>
    </w:p>
    <w:p w:rsidR="00D358EF" w:rsidRPr="00E17B77" w:rsidRDefault="00D358EF" w:rsidP="00613A29">
      <w:pPr>
        <w:overflowPunct/>
        <w:autoSpaceDE/>
        <w:jc w:val="both"/>
        <w:textAlignment w:val="auto"/>
        <w:rPr>
          <w:szCs w:val="24"/>
        </w:rPr>
      </w:pPr>
    </w:p>
    <w:p w:rsidR="00613A29" w:rsidRPr="00E17B77" w:rsidRDefault="00613A29" w:rsidP="00613A29">
      <w:pPr>
        <w:pStyle w:val="Nadpis3"/>
        <w:jc w:val="both"/>
      </w:pPr>
      <w:r w:rsidRPr="00E17B77">
        <w:t>6</w:t>
      </w:r>
      <w:r w:rsidR="00C51FA9">
        <w:t xml:space="preserve">. </w:t>
      </w:r>
      <w:r w:rsidRPr="00E17B77">
        <w:t>Rozhodnutí ředitelky mateřské školy o přijetí dítěte k předškolnímu vzdělávání</w:t>
      </w:r>
    </w:p>
    <w:p w:rsidR="00613A29" w:rsidRPr="00E17B77" w:rsidRDefault="00613A29" w:rsidP="00613A29">
      <w:pPr>
        <w:jc w:val="both"/>
        <w:rPr>
          <w:szCs w:val="24"/>
        </w:rPr>
      </w:pPr>
    </w:p>
    <w:p w:rsidR="00613A29" w:rsidRPr="00E17B77" w:rsidRDefault="00613A29" w:rsidP="00613A29">
      <w:pPr>
        <w:jc w:val="both"/>
        <w:rPr>
          <w:szCs w:val="24"/>
        </w:rPr>
      </w:pPr>
      <w:r w:rsidRPr="00E17B77">
        <w:rPr>
          <w:szCs w:val="24"/>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613A29" w:rsidRPr="00E17B77" w:rsidRDefault="00613A29" w:rsidP="00613A29">
      <w:pPr>
        <w:jc w:val="both"/>
        <w:rPr>
          <w:szCs w:val="24"/>
        </w:rPr>
      </w:pPr>
    </w:p>
    <w:p w:rsidR="00613A29" w:rsidRPr="00E17B77" w:rsidRDefault="00613A29" w:rsidP="00613A29">
      <w:pPr>
        <w:pStyle w:val="Nadpis3"/>
        <w:jc w:val="both"/>
      </w:pPr>
      <w:r w:rsidRPr="00E17B77">
        <w:t>7</w:t>
      </w:r>
      <w:r w:rsidR="00C51FA9">
        <w:t xml:space="preserve">. </w:t>
      </w:r>
      <w:r w:rsidRPr="00E17B77">
        <w:t>Ukončení vzdělávání z důvodu neúčasti dítěte na vzdělávání</w:t>
      </w:r>
    </w:p>
    <w:p w:rsidR="00613A29" w:rsidRPr="00E17B77" w:rsidRDefault="00613A29" w:rsidP="00613A29">
      <w:pPr>
        <w:jc w:val="both"/>
        <w:rPr>
          <w:szCs w:val="24"/>
        </w:rPr>
      </w:pPr>
    </w:p>
    <w:p w:rsidR="00613A29" w:rsidRPr="00E17B77" w:rsidRDefault="00613A29" w:rsidP="00613A29">
      <w:pPr>
        <w:jc w:val="both"/>
        <w:rPr>
          <w:szCs w:val="24"/>
        </w:rPr>
      </w:pPr>
      <w:r w:rsidRPr="00E17B77">
        <w:rPr>
          <w:szCs w:val="24"/>
        </w:rPr>
        <w:t>Ředitelka mateřské školy může po předchozím upozornění písemně oznámeném zákonnému zástupci dítěte rozhodnout o ukončení vzdělávání dítěte, pokud se nepřetržitě neúčastnilo vzdělávání po dobu delší než dva týdny a nebylo omluveno zákonným zástupcem podle stanovených pravidel uvedených v bodech 16. 1. až 16. 3 tohoto školního řádu.</w:t>
      </w:r>
    </w:p>
    <w:p w:rsidR="00613A29" w:rsidRPr="00E17B77" w:rsidRDefault="00613A29" w:rsidP="00613A29">
      <w:pPr>
        <w:jc w:val="both"/>
        <w:rPr>
          <w:szCs w:val="24"/>
        </w:rPr>
      </w:pPr>
    </w:p>
    <w:p w:rsidR="00613A29" w:rsidRPr="00E17B77" w:rsidRDefault="00613A29" w:rsidP="00613A29">
      <w:pPr>
        <w:pStyle w:val="Nadpis3"/>
        <w:ind w:left="705" w:hanging="705"/>
        <w:jc w:val="both"/>
      </w:pPr>
      <w:r w:rsidRPr="00E17B77">
        <w:t>8</w:t>
      </w:r>
      <w:r w:rsidR="00FB625D">
        <w:t xml:space="preserve">. </w:t>
      </w:r>
      <w:r w:rsidRPr="00E17B77">
        <w:t>Ukončení vzdělávání dítěte z důvodu narušování p</w:t>
      </w:r>
      <w:r w:rsidR="00FB625D">
        <w:t>rovozu mateřské školy ze strany</w:t>
      </w:r>
      <w:r w:rsidR="00C51FA9">
        <w:t xml:space="preserve"> </w:t>
      </w:r>
      <w:r w:rsidRPr="00E17B77">
        <w:t>zákonných zástupců</w:t>
      </w:r>
    </w:p>
    <w:p w:rsidR="00613A29" w:rsidRPr="00E17B77" w:rsidRDefault="00613A29" w:rsidP="00613A29">
      <w:pPr>
        <w:jc w:val="both"/>
        <w:rPr>
          <w:szCs w:val="24"/>
          <w:u w:val="single"/>
        </w:rPr>
      </w:pPr>
    </w:p>
    <w:p w:rsidR="00613A29" w:rsidRPr="00E17B77" w:rsidRDefault="00613A29" w:rsidP="00613A29">
      <w:pPr>
        <w:jc w:val="both"/>
        <w:rPr>
          <w:szCs w:val="24"/>
        </w:rPr>
      </w:pPr>
      <w:r w:rsidRPr="00E17B77">
        <w:rPr>
          <w:szCs w:val="24"/>
        </w:rPr>
        <w:t>V případě, že zákonní zástupci dítěte závažným způsobem nebo opakovaně porušují pravidla stanovená v bodě 18. tohoto školního řádu, může ředitelka po předchozím upozornění písemně oznámeném zákonnému zástupci dítěte rozhodnout o ukončení vzdělávání dítěte v mateřské škole z důvodu narušování provozu mateřské školy.</w:t>
      </w:r>
    </w:p>
    <w:p w:rsidR="00613A29" w:rsidRPr="00E17B77" w:rsidRDefault="00613A29" w:rsidP="00613A29">
      <w:pPr>
        <w:jc w:val="both"/>
        <w:rPr>
          <w:szCs w:val="24"/>
        </w:rPr>
      </w:pPr>
    </w:p>
    <w:p w:rsidR="00613A29" w:rsidRPr="00E17B77" w:rsidRDefault="00613A29" w:rsidP="00613A29">
      <w:pPr>
        <w:pStyle w:val="Nadpis3"/>
        <w:jc w:val="both"/>
      </w:pPr>
      <w:r w:rsidRPr="00E17B77">
        <w:t>9</w:t>
      </w:r>
      <w:r w:rsidR="00FB625D">
        <w:t xml:space="preserve">.  </w:t>
      </w:r>
      <w:r w:rsidRPr="00E17B77">
        <w:t>Ukončení vzdělávání dítěte ve zkušební době</w:t>
      </w:r>
    </w:p>
    <w:p w:rsidR="00613A29" w:rsidRPr="00E17B77" w:rsidRDefault="00613A29" w:rsidP="00613A29">
      <w:pPr>
        <w:jc w:val="both"/>
        <w:rPr>
          <w:szCs w:val="24"/>
        </w:rPr>
      </w:pPr>
    </w:p>
    <w:p w:rsidR="00613A29" w:rsidRPr="00E17B77" w:rsidRDefault="00613A29" w:rsidP="00613A29">
      <w:pPr>
        <w:jc w:val="both"/>
        <w:rPr>
          <w:szCs w:val="24"/>
        </w:rPr>
      </w:pPr>
      <w:r w:rsidRPr="00E17B77">
        <w:rPr>
          <w:szCs w:val="24"/>
        </w:rPr>
        <w:t>Pokud při přijetí dítěte ke vzdělávání v mateřské škole byla stanovena zkušební doba pobytu a</w:t>
      </w:r>
      <w:r>
        <w:rPr>
          <w:szCs w:val="24"/>
        </w:rPr>
        <w:t> </w:t>
      </w:r>
      <w:r w:rsidRPr="00E17B77">
        <w:rPr>
          <w:szCs w:val="24"/>
        </w:rPr>
        <w:t xml:space="preserve">lékař nebo školské poradenské zařízení v průběhu této zkušební doby doporučí nezatěžovat dítě dalším vzděláváním, může ředitelka mateřské školy na základě písemného oznámení – žádosti zákonných zástupců rozhodnout o ukončení vzdělávání dítěte v mateřské škole. </w:t>
      </w:r>
    </w:p>
    <w:p w:rsidR="00613A29" w:rsidRPr="00E17B77" w:rsidRDefault="00613A29" w:rsidP="00613A29">
      <w:pPr>
        <w:jc w:val="both"/>
        <w:rPr>
          <w:szCs w:val="24"/>
        </w:rPr>
      </w:pPr>
    </w:p>
    <w:p w:rsidR="00613A29" w:rsidRPr="00E17B77" w:rsidRDefault="00613A29" w:rsidP="00613A29">
      <w:pPr>
        <w:pStyle w:val="Nadpis3"/>
        <w:jc w:val="both"/>
      </w:pPr>
      <w:r w:rsidRPr="00E17B77">
        <w:lastRenderedPageBreak/>
        <w:t>10</w:t>
      </w:r>
      <w:r w:rsidR="00FB625D">
        <w:t xml:space="preserve">. </w:t>
      </w:r>
      <w:r w:rsidRPr="00E17B77">
        <w:t>Ukončení vzdělávání z důvodu nehrazení úplaty za vzdělání nebo stravného</w:t>
      </w:r>
    </w:p>
    <w:p w:rsidR="00613A29" w:rsidRPr="00E17B77" w:rsidRDefault="00613A29" w:rsidP="00613A29">
      <w:pPr>
        <w:jc w:val="both"/>
        <w:rPr>
          <w:szCs w:val="24"/>
          <w:u w:val="single"/>
        </w:rPr>
      </w:pPr>
    </w:p>
    <w:p w:rsidR="00613A29" w:rsidRDefault="00613A29" w:rsidP="00613A29">
      <w:pPr>
        <w:jc w:val="both"/>
        <w:rPr>
          <w:szCs w:val="24"/>
        </w:rPr>
      </w:pPr>
      <w:r w:rsidRPr="00E17B77">
        <w:rPr>
          <w:szCs w:val="24"/>
        </w:rPr>
        <w:t>V případě, že zákonní zástupci dítěte opakovaně nedodržují podmínky stanovené pro úhradu úplaty za vzdělávání nebo stravného uvedené v tomto školním řádu, může ředitelka po</w:t>
      </w:r>
      <w:r>
        <w:rPr>
          <w:szCs w:val="24"/>
        </w:rPr>
        <w:t xml:space="preserve"> předchozím upozornění písemně oznámeném zákonnému zástupci dítěte rozhodnout o ukončení vzdělávání dítěte v mateřské škole z důvodu nehrazení stanovených úplat.</w:t>
      </w:r>
    </w:p>
    <w:p w:rsidR="003A36A7" w:rsidRDefault="003A36A7" w:rsidP="00613A29">
      <w:pPr>
        <w:jc w:val="both"/>
        <w:rPr>
          <w:szCs w:val="24"/>
        </w:rPr>
      </w:pPr>
    </w:p>
    <w:p w:rsidR="00613A29" w:rsidRDefault="00613A29" w:rsidP="00613A29">
      <w:pPr>
        <w:rPr>
          <w:szCs w:val="24"/>
        </w:rPr>
      </w:pPr>
    </w:p>
    <w:p w:rsidR="00613A29" w:rsidRPr="00E17B77" w:rsidRDefault="00613A29" w:rsidP="00613A29">
      <w:pPr>
        <w:pStyle w:val="Nadpis3"/>
        <w:jc w:val="both"/>
      </w:pPr>
      <w:r w:rsidRPr="00E17B77">
        <w:t>11</w:t>
      </w:r>
      <w:r w:rsidR="00C51FA9">
        <w:t xml:space="preserve">. </w:t>
      </w:r>
      <w:r w:rsidRPr="00E17B77">
        <w:t>Přístup ke vzdělávání a školským službám cizinců</w:t>
      </w:r>
    </w:p>
    <w:p w:rsidR="00613A29" w:rsidRPr="00E17B77" w:rsidRDefault="00613A29" w:rsidP="00613A29">
      <w:pPr>
        <w:jc w:val="both"/>
      </w:pPr>
    </w:p>
    <w:p w:rsidR="00613A29" w:rsidRPr="00E17B77" w:rsidRDefault="00613A29" w:rsidP="00613A29">
      <w:pPr>
        <w:ind w:left="709" w:hanging="709"/>
        <w:jc w:val="both"/>
      </w:pPr>
      <w:r w:rsidRPr="00E17B77">
        <w:t>11. 1</w:t>
      </w:r>
      <w:r w:rsidRPr="00E17B77">
        <w:tab/>
        <w:t>Přístup ke vzdělávání a školským službám za stejných podmínek jako občané České republiky mají také občané jiného členského státu Evropské unie a jejich rodinní příslušníci.</w:t>
      </w:r>
    </w:p>
    <w:p w:rsidR="00613A29" w:rsidRPr="00E17B77" w:rsidRDefault="00613A29" w:rsidP="00613A29">
      <w:pPr>
        <w:jc w:val="both"/>
        <w:rPr>
          <w:szCs w:val="24"/>
        </w:rPr>
      </w:pPr>
    </w:p>
    <w:p w:rsidR="00613A29" w:rsidRPr="00E17B77" w:rsidRDefault="00613A29" w:rsidP="00613A29">
      <w:pPr>
        <w:ind w:left="567" w:hanging="567"/>
        <w:jc w:val="both"/>
        <w:rPr>
          <w:szCs w:val="24"/>
        </w:rPr>
      </w:pPr>
      <w:r w:rsidRPr="00E17B77">
        <w:rPr>
          <w:szCs w:val="24"/>
        </w:rPr>
        <w:t>11. 2</w:t>
      </w:r>
      <w:r w:rsidRPr="00E17B77">
        <w:rPr>
          <w:szCs w:val="24"/>
        </w:rPr>
        <w:tab/>
        <w:t>Cizinci ze třetích států (nejsou občany EU) mají přístup k předškolnímu vzdělávání a</w:t>
      </w:r>
      <w:r>
        <w:rPr>
          <w:szCs w:val="24"/>
        </w:rPr>
        <w:t> </w:t>
      </w:r>
      <w:r w:rsidRPr="00E17B77">
        <w:rPr>
          <w:szCs w:val="24"/>
        </w:rPr>
        <w:t>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rsidR="00613A29" w:rsidRPr="00E17B77" w:rsidRDefault="00613A29" w:rsidP="00613A29">
      <w:pPr>
        <w:overflowPunct/>
        <w:autoSpaceDE/>
        <w:jc w:val="both"/>
        <w:textAlignment w:val="auto"/>
        <w:rPr>
          <w:szCs w:val="24"/>
        </w:rPr>
      </w:pPr>
    </w:p>
    <w:p w:rsidR="00613A29" w:rsidRPr="00E17B77" w:rsidRDefault="00613A29" w:rsidP="00613A29">
      <w:pPr>
        <w:pStyle w:val="Nadpis3"/>
        <w:ind w:left="709" w:hanging="709"/>
        <w:jc w:val="both"/>
      </w:pPr>
      <w:r w:rsidRPr="00E17B77">
        <w:t>Čl. III Upřesnění výkonu práv a povinnosti zákonných zástupců při vzdělávání dětí a</w:t>
      </w:r>
      <w:r>
        <w:t> </w:t>
      </w:r>
      <w:r w:rsidRPr="00E17B77">
        <w:t>pravidla vzájemných vztahů zákonných zástupců s pedagogickými pracovníky mateřské školy</w:t>
      </w:r>
    </w:p>
    <w:p w:rsidR="00613A29" w:rsidRPr="00E17B77" w:rsidRDefault="00613A29" w:rsidP="00613A29">
      <w:pPr>
        <w:jc w:val="both"/>
        <w:rPr>
          <w:szCs w:val="24"/>
        </w:rPr>
      </w:pPr>
    </w:p>
    <w:p w:rsidR="00613A29" w:rsidRPr="00E17B77" w:rsidRDefault="00613A29" w:rsidP="00613A29">
      <w:pPr>
        <w:pStyle w:val="Nadpis3"/>
        <w:jc w:val="both"/>
      </w:pPr>
      <w:r w:rsidRPr="00E17B77">
        <w:t>12</w:t>
      </w:r>
      <w:r w:rsidR="00C51FA9">
        <w:t xml:space="preserve">. </w:t>
      </w:r>
      <w:r w:rsidRPr="00E17B77">
        <w:t>Změna stanovených podmínek pobytu dítěte, způsobu a rozsahu jeho stravování</w:t>
      </w:r>
    </w:p>
    <w:p w:rsidR="00613A29" w:rsidRPr="00E17B77" w:rsidRDefault="00613A29" w:rsidP="00613A29">
      <w:pPr>
        <w:jc w:val="both"/>
        <w:rPr>
          <w:szCs w:val="24"/>
        </w:rPr>
      </w:pPr>
    </w:p>
    <w:p w:rsidR="00613A29" w:rsidRDefault="00613A29" w:rsidP="00613A29">
      <w:pPr>
        <w:ind w:left="709" w:hanging="709"/>
        <w:jc w:val="both"/>
        <w:rPr>
          <w:szCs w:val="24"/>
        </w:rPr>
      </w:pPr>
      <w:r w:rsidRPr="00E17B77">
        <w:rPr>
          <w:szCs w:val="24"/>
        </w:rPr>
        <w:t>12. 1</w:t>
      </w:r>
      <w:r w:rsidRPr="00E17B77">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p>
    <w:p w:rsidR="003A36A7" w:rsidRDefault="003A36A7" w:rsidP="00613A29">
      <w:pPr>
        <w:ind w:left="709" w:hanging="709"/>
        <w:jc w:val="both"/>
        <w:rPr>
          <w:szCs w:val="24"/>
        </w:rPr>
      </w:pPr>
    </w:p>
    <w:p w:rsidR="003A36A7" w:rsidRDefault="003A36A7" w:rsidP="00613A29">
      <w:pPr>
        <w:ind w:left="709" w:hanging="709"/>
        <w:jc w:val="both"/>
        <w:rPr>
          <w:szCs w:val="24"/>
        </w:rPr>
      </w:pPr>
      <w:r>
        <w:rPr>
          <w:szCs w:val="24"/>
        </w:rPr>
        <w:t>12.2</w:t>
      </w:r>
      <w:r>
        <w:rPr>
          <w:szCs w:val="24"/>
        </w:rPr>
        <w:tab/>
        <w:t>Pokud zákonní zástupci budou požadovat změnu</w:t>
      </w:r>
      <w:r w:rsidR="00796BC7">
        <w:rPr>
          <w:szCs w:val="24"/>
        </w:rPr>
        <w:t xml:space="preserve"> těchto sjednaných podmínek, je nutno tuto změnu opět dohodnout s ředitelkou mateřské školy.</w:t>
      </w:r>
    </w:p>
    <w:p w:rsidR="00796BC7" w:rsidRDefault="00796BC7" w:rsidP="00613A29">
      <w:pPr>
        <w:ind w:left="709" w:hanging="709"/>
        <w:jc w:val="both"/>
        <w:rPr>
          <w:szCs w:val="24"/>
        </w:rPr>
      </w:pPr>
    </w:p>
    <w:p w:rsidR="00796BC7" w:rsidRPr="00E17B77" w:rsidRDefault="00796BC7" w:rsidP="00613A29">
      <w:pPr>
        <w:ind w:left="709" w:hanging="709"/>
        <w:jc w:val="both"/>
        <w:rPr>
          <w:szCs w:val="24"/>
        </w:rPr>
      </w:pPr>
      <w:r>
        <w:rPr>
          <w:szCs w:val="24"/>
        </w:rPr>
        <w:t>12.3</w:t>
      </w:r>
      <w:r>
        <w:rPr>
          <w:szCs w:val="24"/>
        </w:rPr>
        <w:tab/>
        <w:t>Jedná-li se o děti, které se v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w:t>
      </w:r>
      <w:r w:rsidR="00C2353C">
        <w:rPr>
          <w:szCs w:val="24"/>
        </w:rPr>
        <w:t>ka</w:t>
      </w:r>
      <w:r>
        <w:rPr>
          <w:szCs w:val="24"/>
        </w:rPr>
        <w:t xml:space="preserve"> mateřské školy neprodleně informuje zákonného zástupce dítěte, které se vzdělává ve zbývající době.</w:t>
      </w:r>
    </w:p>
    <w:p w:rsidR="00613A29" w:rsidRPr="00E17B77" w:rsidRDefault="00613A29" w:rsidP="004F3C88">
      <w:pPr>
        <w:overflowPunct/>
        <w:autoSpaceDE/>
        <w:jc w:val="both"/>
        <w:textAlignment w:val="auto"/>
        <w:rPr>
          <w:szCs w:val="24"/>
        </w:rPr>
      </w:pPr>
      <w:r w:rsidRPr="00E17B77">
        <w:rPr>
          <w:szCs w:val="24"/>
        </w:rPr>
        <w:t xml:space="preserve"> </w:t>
      </w:r>
    </w:p>
    <w:p w:rsidR="00613A29" w:rsidRPr="00E17B77" w:rsidRDefault="00613A29" w:rsidP="00613A29">
      <w:pPr>
        <w:pStyle w:val="Nadpis3"/>
        <w:ind w:left="705" w:hanging="705"/>
        <w:jc w:val="both"/>
      </w:pPr>
      <w:r w:rsidRPr="00E17B77">
        <w:t>13</w:t>
      </w:r>
      <w:r w:rsidR="00C51FA9">
        <w:t xml:space="preserve">. </w:t>
      </w:r>
      <w:r w:rsidRPr="00E17B77">
        <w:t>Upřesnění podmínek pro přebírání dětí od zákonných zástupců ke vzdělávání v mateřské škole a pro jejich předávání zákonným zástupcům po ukončení vzdělávání</w:t>
      </w:r>
    </w:p>
    <w:p w:rsidR="00613A29" w:rsidRPr="00E17B77" w:rsidRDefault="00613A29" w:rsidP="00613A29">
      <w:pPr>
        <w:jc w:val="both"/>
        <w:rPr>
          <w:szCs w:val="24"/>
          <w:u w:val="single"/>
        </w:rPr>
      </w:pPr>
    </w:p>
    <w:p w:rsidR="00613A29" w:rsidRPr="00E17B77" w:rsidRDefault="00613A29" w:rsidP="00613A29">
      <w:pPr>
        <w:ind w:left="705" w:hanging="705"/>
        <w:jc w:val="both"/>
        <w:rPr>
          <w:szCs w:val="24"/>
        </w:rPr>
      </w:pPr>
      <w:r w:rsidRPr="00E17B77">
        <w:rPr>
          <w:szCs w:val="24"/>
        </w:rPr>
        <w:t>13.1</w:t>
      </w:r>
      <w:r w:rsidRPr="00E17B77">
        <w:rPr>
          <w:szCs w:val="24"/>
        </w:rPr>
        <w:tab/>
        <w:t>Zákonní zástupci v době určené pro příchod dětí do mateřské školy předávají dítě po jeho převlečení v</w:t>
      </w:r>
      <w:r w:rsidR="00190001">
        <w:rPr>
          <w:szCs w:val="24"/>
        </w:rPr>
        <w:t xml:space="preserve"> šatně učitelce </w:t>
      </w:r>
      <w:r w:rsidRPr="00E17B77">
        <w:rPr>
          <w:szCs w:val="24"/>
        </w:rPr>
        <w:t>ve třídě MŠ.</w:t>
      </w:r>
    </w:p>
    <w:p w:rsidR="00613A29" w:rsidRPr="00E17B77" w:rsidRDefault="00613A29" w:rsidP="00613A29">
      <w:pPr>
        <w:jc w:val="both"/>
        <w:rPr>
          <w:szCs w:val="24"/>
        </w:rPr>
      </w:pPr>
      <w:r w:rsidRPr="00E17B77">
        <w:rPr>
          <w:szCs w:val="24"/>
        </w:rPr>
        <w:t xml:space="preserve"> </w:t>
      </w:r>
    </w:p>
    <w:p w:rsidR="00613A29" w:rsidRPr="00E17B77" w:rsidRDefault="00613A29" w:rsidP="00613A29">
      <w:pPr>
        <w:ind w:left="705" w:hanging="705"/>
        <w:jc w:val="both"/>
        <w:rPr>
          <w:szCs w:val="24"/>
        </w:rPr>
      </w:pPr>
      <w:r w:rsidRPr="00E17B77">
        <w:rPr>
          <w:szCs w:val="24"/>
        </w:rPr>
        <w:t>13.2</w:t>
      </w:r>
      <w:r w:rsidRPr="00E17B77">
        <w:rPr>
          <w:szCs w:val="24"/>
        </w:rPr>
        <w:tab/>
        <w:t>Zákonní zástupci si přebírají dítě po skončení jeho vzdělá</w:t>
      </w:r>
      <w:r w:rsidR="00190001">
        <w:rPr>
          <w:szCs w:val="24"/>
        </w:rPr>
        <w:t>vání od učitelky</w:t>
      </w:r>
      <w:r w:rsidRPr="00E17B77">
        <w:rPr>
          <w:szCs w:val="24"/>
        </w:rPr>
        <w:t xml:space="preserve"> mateřské školy přímo ve třídě, do které dítě dochází, nebo ve třídě, kde jsou spojené třídy, popřípadě na </w:t>
      </w:r>
      <w:r w:rsidRPr="00E17B77">
        <w:rPr>
          <w:szCs w:val="24"/>
        </w:rPr>
        <w:lastRenderedPageBreak/>
        <w:t>zahradě mateřské školy a to v době určené mateřskou školou k přebírání dětí zákonnými zástupci.</w:t>
      </w:r>
    </w:p>
    <w:p w:rsidR="00613A29" w:rsidRPr="00E17B77" w:rsidRDefault="00613A29" w:rsidP="00613A29">
      <w:pPr>
        <w:jc w:val="both"/>
        <w:rPr>
          <w:i/>
          <w:szCs w:val="24"/>
        </w:rPr>
      </w:pPr>
    </w:p>
    <w:p w:rsidR="00613A29" w:rsidRPr="00E17B77" w:rsidRDefault="00613A29" w:rsidP="00613A29">
      <w:pPr>
        <w:ind w:left="705" w:hanging="705"/>
        <w:jc w:val="both"/>
        <w:rPr>
          <w:szCs w:val="24"/>
        </w:rPr>
      </w:pPr>
      <w:r w:rsidRPr="00E17B77">
        <w:rPr>
          <w:szCs w:val="24"/>
        </w:rPr>
        <w:t>13.3</w:t>
      </w:r>
      <w:r w:rsidRPr="00E17B77">
        <w:rPr>
          <w:szCs w:val="24"/>
        </w:rPr>
        <w:tab/>
        <w:t>V případě, že je se zákonnými zástupci dítěte dohodnuta individuální délka jeho pobytu v mateřské škole, bude s nimi i samostatně dohodnut způsob přebírání dítěte ke vzdělávání a jeho předávání po ukončení vzdělávání.</w:t>
      </w:r>
    </w:p>
    <w:p w:rsidR="00613A29" w:rsidRDefault="00613A29" w:rsidP="00613A29">
      <w:pPr>
        <w:rPr>
          <w:szCs w:val="24"/>
        </w:rPr>
      </w:pPr>
    </w:p>
    <w:p w:rsidR="00613A29" w:rsidRPr="00E17B77" w:rsidRDefault="00613A29" w:rsidP="00613A29">
      <w:pPr>
        <w:ind w:left="705" w:hanging="705"/>
        <w:jc w:val="both"/>
        <w:rPr>
          <w:szCs w:val="24"/>
        </w:rPr>
      </w:pPr>
      <w:r w:rsidRPr="00E17B77">
        <w:rPr>
          <w:szCs w:val="24"/>
        </w:rPr>
        <w:t>13.4</w:t>
      </w:r>
      <w:r w:rsidRPr="00E17B77">
        <w:rPr>
          <w:szCs w:val="24"/>
        </w:rPr>
        <w:tab/>
        <w:t>Zákonní zástupci dítěte mohou pověřit jinou osobu pro jeho přebírání a předávání při vzdělávání v mateřské škole. Vystavené písemné pověření podepsané zákonnými zástupci dítěte předají zákonní zástupci vedoucí učitelce mateřské školy.</w:t>
      </w:r>
    </w:p>
    <w:p w:rsidR="00613A29" w:rsidRPr="00E17B77" w:rsidRDefault="00613A29" w:rsidP="00613A29">
      <w:pPr>
        <w:jc w:val="both"/>
        <w:rPr>
          <w:szCs w:val="24"/>
        </w:rPr>
      </w:pPr>
    </w:p>
    <w:p w:rsidR="00613A29" w:rsidRPr="00E17B77" w:rsidRDefault="00613A29" w:rsidP="00613A29">
      <w:pPr>
        <w:ind w:left="705" w:hanging="705"/>
        <w:jc w:val="both"/>
        <w:rPr>
          <w:szCs w:val="24"/>
        </w:rPr>
      </w:pPr>
      <w:r w:rsidRPr="00E17B77">
        <w:rPr>
          <w:szCs w:val="24"/>
        </w:rPr>
        <w:t>13.5</w:t>
      </w:r>
      <w:r w:rsidRPr="00E17B77">
        <w:rPr>
          <w:szCs w:val="24"/>
        </w:rPr>
        <w:tab/>
        <w:t>Pokud si pověřená osoba nevyzvedne dítě do stanovené doby, příslušný pedagogický pracovník</w:t>
      </w:r>
    </w:p>
    <w:p w:rsidR="00613A29" w:rsidRPr="00E17B77" w:rsidRDefault="00613A29" w:rsidP="00613A29">
      <w:pPr>
        <w:pStyle w:val="Odstavecseseznamem"/>
        <w:numPr>
          <w:ilvl w:val="0"/>
          <w:numId w:val="4"/>
        </w:numPr>
        <w:ind w:left="1134" w:hanging="425"/>
        <w:jc w:val="both"/>
        <w:rPr>
          <w:szCs w:val="24"/>
        </w:rPr>
      </w:pPr>
      <w:r w:rsidRPr="00E17B77">
        <w:rPr>
          <w:szCs w:val="24"/>
        </w:rPr>
        <w:t>pokusí se pověřené osoby kontaktovat telefonicky,</w:t>
      </w:r>
    </w:p>
    <w:p w:rsidR="00613A29" w:rsidRPr="00E17B77" w:rsidRDefault="00613A29" w:rsidP="00613A29">
      <w:pPr>
        <w:pStyle w:val="Odstavecseseznamem"/>
        <w:numPr>
          <w:ilvl w:val="0"/>
          <w:numId w:val="4"/>
        </w:numPr>
        <w:ind w:left="1134" w:hanging="425"/>
        <w:jc w:val="both"/>
        <w:rPr>
          <w:szCs w:val="24"/>
        </w:rPr>
      </w:pPr>
      <w:r w:rsidRPr="00E17B77">
        <w:rPr>
          <w:szCs w:val="24"/>
        </w:rPr>
        <w:t>informuje telefonicky ředitelku školy,</w:t>
      </w:r>
    </w:p>
    <w:p w:rsidR="00613A29" w:rsidRPr="00E17B77" w:rsidRDefault="00613A29" w:rsidP="00613A29">
      <w:pPr>
        <w:pStyle w:val="Odstavecseseznamem"/>
        <w:numPr>
          <w:ilvl w:val="0"/>
          <w:numId w:val="4"/>
        </w:numPr>
        <w:ind w:left="1134" w:hanging="425"/>
        <w:jc w:val="both"/>
        <w:rPr>
          <w:szCs w:val="24"/>
        </w:rPr>
      </w:pPr>
      <w:r w:rsidRPr="00E17B77">
        <w:rPr>
          <w:szCs w:val="24"/>
        </w:rPr>
        <w:t xml:space="preserve">řídí se postupem doporučeným MŠMT - obrátí se na </w:t>
      </w:r>
      <w:r>
        <w:rPr>
          <w:szCs w:val="24"/>
        </w:rPr>
        <w:t>městský</w:t>
      </w:r>
      <w:r w:rsidRPr="00E17B77">
        <w:rPr>
          <w:szCs w:val="24"/>
        </w:rPr>
        <w:t xml:space="preserve"> úřad, který je podle §</w:t>
      </w:r>
      <w:r>
        <w:rPr>
          <w:szCs w:val="24"/>
        </w:rPr>
        <w:t> </w:t>
      </w:r>
      <w:r w:rsidRPr="00E17B77">
        <w:rPr>
          <w:szCs w:val="24"/>
        </w:rPr>
        <w:t>15 zákona č. 359/1999 Sb. o sociálně právní ochraně dětí povinen zajistit dítěti neodkladnou péči,</w:t>
      </w:r>
    </w:p>
    <w:p w:rsidR="00613A29" w:rsidRPr="00E17B77" w:rsidRDefault="00613A29" w:rsidP="00613A29">
      <w:pPr>
        <w:pStyle w:val="Odstavecseseznamem"/>
        <w:numPr>
          <w:ilvl w:val="0"/>
          <w:numId w:val="4"/>
        </w:numPr>
        <w:ind w:left="1134" w:hanging="425"/>
        <w:jc w:val="both"/>
        <w:rPr>
          <w:szCs w:val="24"/>
        </w:rPr>
      </w:pPr>
      <w:r w:rsidRPr="00E17B77">
        <w:rPr>
          <w:szCs w:val="24"/>
        </w:rPr>
        <w:t>případně se obrátí na Policii ČR - podle § 43 zákona č. 283/1991 Sb., o Policii České republiky, ve znění pozdějších předpisů, má každý právo obrátit se na policistu a</w:t>
      </w:r>
      <w:r>
        <w:rPr>
          <w:szCs w:val="24"/>
        </w:rPr>
        <w:t> </w:t>
      </w:r>
      <w:r w:rsidRPr="00E17B77">
        <w:rPr>
          <w:szCs w:val="24"/>
        </w:rPr>
        <w:t>policejní útvary se žádostí o pomoc.</w:t>
      </w:r>
    </w:p>
    <w:p w:rsidR="00613A29" w:rsidRPr="00E17B77" w:rsidRDefault="00613A29" w:rsidP="00613A29">
      <w:pPr>
        <w:ind w:left="709"/>
        <w:jc w:val="both"/>
        <w:rPr>
          <w:szCs w:val="24"/>
        </w:rPr>
      </w:pPr>
    </w:p>
    <w:p w:rsidR="00613A29" w:rsidRDefault="00613A29" w:rsidP="00613A29">
      <w:pPr>
        <w:ind w:left="709"/>
        <w:jc w:val="both"/>
        <w:rPr>
          <w:i/>
          <w:szCs w:val="24"/>
        </w:rPr>
      </w:pPr>
      <w:r w:rsidRPr="00E17B77">
        <w:rPr>
          <w:i/>
          <w:szCs w:val="24"/>
        </w:rPr>
        <w:t>Učitelka si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rsidR="00613A29" w:rsidRPr="00E17B77" w:rsidRDefault="00613A29" w:rsidP="00613A29">
      <w:pPr>
        <w:ind w:left="709"/>
        <w:jc w:val="both"/>
        <w:rPr>
          <w:i/>
          <w:szCs w:val="24"/>
        </w:rPr>
      </w:pPr>
    </w:p>
    <w:p w:rsidR="00613A29" w:rsidRPr="00E17B77" w:rsidRDefault="00C51FA9" w:rsidP="00613A29">
      <w:pPr>
        <w:pStyle w:val="Nadpis3"/>
        <w:ind w:left="705" w:hanging="705"/>
        <w:jc w:val="both"/>
      </w:pPr>
      <w:proofErr w:type="gramStart"/>
      <w:r>
        <w:t xml:space="preserve">14 . </w:t>
      </w:r>
      <w:r w:rsidR="00613A29" w:rsidRPr="00E17B77">
        <w:t>Konkretizace</w:t>
      </w:r>
      <w:proofErr w:type="gramEnd"/>
      <w:r w:rsidR="00613A29" w:rsidRPr="00E17B77">
        <w:t xml:space="preserve"> způsobu informování zákonných zástupců dětí o průběhu jejich vzdělávání a dosažených výsledcích</w:t>
      </w:r>
    </w:p>
    <w:p w:rsidR="00613A29" w:rsidRPr="00E17B77" w:rsidRDefault="00613A29" w:rsidP="00613A29">
      <w:pPr>
        <w:jc w:val="both"/>
        <w:rPr>
          <w:szCs w:val="24"/>
        </w:rPr>
      </w:pPr>
    </w:p>
    <w:p w:rsidR="00613A29" w:rsidRPr="00E17B77" w:rsidRDefault="00613A29" w:rsidP="00613A29">
      <w:pPr>
        <w:ind w:left="705" w:hanging="705"/>
        <w:jc w:val="both"/>
        <w:rPr>
          <w:szCs w:val="24"/>
        </w:rPr>
      </w:pPr>
      <w:r w:rsidRPr="00E17B77">
        <w:rPr>
          <w:szCs w:val="24"/>
        </w:rPr>
        <w:t>14. 1</w:t>
      </w:r>
      <w:r w:rsidRPr="00E17B77">
        <w:rPr>
          <w:szCs w:val="24"/>
        </w:rPr>
        <w:tab/>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613A29" w:rsidRPr="00E17B77" w:rsidRDefault="00613A29" w:rsidP="00613A29">
      <w:pPr>
        <w:jc w:val="both"/>
        <w:rPr>
          <w:szCs w:val="24"/>
        </w:rPr>
      </w:pPr>
    </w:p>
    <w:p w:rsidR="00613A29" w:rsidRPr="00E17B77" w:rsidRDefault="00613A29" w:rsidP="00613A29">
      <w:pPr>
        <w:ind w:left="705" w:hanging="705"/>
        <w:jc w:val="both"/>
        <w:rPr>
          <w:szCs w:val="24"/>
        </w:rPr>
      </w:pPr>
      <w:r w:rsidRPr="00E17B77">
        <w:rPr>
          <w:szCs w:val="24"/>
        </w:rPr>
        <w:t>14. 2</w:t>
      </w:r>
      <w:r w:rsidRPr="00E17B77">
        <w:rPr>
          <w:szCs w:val="24"/>
        </w:rPr>
        <w:tab/>
        <w:t xml:space="preserve">Zákonní zástupci dítěte se mohou průběžně během roku v době určené pro příchod dětí do mateřské školy a jejich předání ke vzdělávání </w:t>
      </w:r>
      <w:proofErr w:type="gramStart"/>
      <w:r w:rsidRPr="00E17B77">
        <w:rPr>
          <w:szCs w:val="24"/>
        </w:rPr>
        <w:t>inform</w:t>
      </w:r>
      <w:r w:rsidR="00EA2B63">
        <w:rPr>
          <w:szCs w:val="24"/>
        </w:rPr>
        <w:t>ovat u  učitelek</w:t>
      </w:r>
      <w:proofErr w:type="gramEnd"/>
      <w:r w:rsidR="00EA2B63">
        <w:rPr>
          <w:szCs w:val="24"/>
        </w:rPr>
        <w:t xml:space="preserve"> vykonávajících</w:t>
      </w:r>
      <w:r w:rsidRPr="00E17B77">
        <w:rPr>
          <w:szCs w:val="24"/>
        </w:rPr>
        <w:t xml:space="preserve"> pedagogickou činnost ve třídě, do které dítě dochází, o průběhu a</w:t>
      </w:r>
      <w:r>
        <w:rPr>
          <w:szCs w:val="24"/>
        </w:rPr>
        <w:t> </w:t>
      </w:r>
      <w:r w:rsidRPr="00E17B77">
        <w:rPr>
          <w:szCs w:val="24"/>
        </w:rPr>
        <w:t>výsledcích vzdělávání dítěte.</w:t>
      </w:r>
    </w:p>
    <w:p w:rsidR="00613A29" w:rsidRPr="00E17B77" w:rsidRDefault="00613A29" w:rsidP="00613A29">
      <w:pPr>
        <w:jc w:val="both"/>
        <w:rPr>
          <w:szCs w:val="24"/>
        </w:rPr>
      </w:pPr>
    </w:p>
    <w:p w:rsidR="00613A29" w:rsidRPr="00E17B77" w:rsidRDefault="00613A29" w:rsidP="00613A29">
      <w:pPr>
        <w:ind w:left="705" w:hanging="705"/>
        <w:jc w:val="both"/>
        <w:rPr>
          <w:szCs w:val="24"/>
        </w:rPr>
      </w:pPr>
      <w:r w:rsidRPr="00E17B77">
        <w:rPr>
          <w:szCs w:val="24"/>
        </w:rPr>
        <w:t>14. 3</w:t>
      </w:r>
      <w:r w:rsidRPr="00E17B77">
        <w:rPr>
          <w:szCs w:val="24"/>
        </w:rPr>
        <w:tab/>
      </w:r>
      <w:r w:rsidR="004F3C88">
        <w:rPr>
          <w:szCs w:val="24"/>
        </w:rPr>
        <w:t>Ředitelka nebo v</w:t>
      </w:r>
      <w:r w:rsidRPr="00E17B77">
        <w:rPr>
          <w:szCs w:val="24"/>
        </w:rPr>
        <w:t xml:space="preserve">edoucí učitelka mateřské školy nejméně jednou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613A29" w:rsidRPr="00E17B77" w:rsidRDefault="00613A29" w:rsidP="00613A29">
      <w:pPr>
        <w:jc w:val="both"/>
        <w:rPr>
          <w:szCs w:val="24"/>
        </w:rPr>
      </w:pPr>
    </w:p>
    <w:p w:rsidR="00613A29" w:rsidRPr="00E17B77" w:rsidRDefault="00613A29" w:rsidP="00613A29">
      <w:pPr>
        <w:ind w:left="705" w:hanging="705"/>
        <w:jc w:val="both"/>
        <w:rPr>
          <w:szCs w:val="24"/>
        </w:rPr>
      </w:pPr>
      <w:r w:rsidRPr="00E17B77">
        <w:rPr>
          <w:szCs w:val="24"/>
        </w:rPr>
        <w:t>14. 4</w:t>
      </w:r>
      <w:r w:rsidRPr="00E17B77">
        <w:rPr>
          <w:szCs w:val="24"/>
        </w:rPr>
        <w:tab/>
        <w:t>Zákonní zástupci dítěte si mohou domluvit s</w:t>
      </w:r>
      <w:r w:rsidR="004F3C88">
        <w:rPr>
          <w:szCs w:val="24"/>
        </w:rPr>
        <w:t xml:space="preserve"> ředitelkou nebo </w:t>
      </w:r>
      <w:r w:rsidR="00EA2B63">
        <w:rPr>
          <w:szCs w:val="24"/>
        </w:rPr>
        <w:t xml:space="preserve">učitelkou mateřské </w:t>
      </w:r>
      <w:proofErr w:type="gramStart"/>
      <w:r w:rsidR="00EA2B63">
        <w:rPr>
          <w:szCs w:val="24"/>
        </w:rPr>
        <w:t xml:space="preserve">školy </w:t>
      </w:r>
      <w:r w:rsidRPr="00E17B77">
        <w:rPr>
          <w:szCs w:val="24"/>
        </w:rPr>
        <w:t xml:space="preserve"> vykonávajícím</w:t>
      </w:r>
      <w:proofErr w:type="gramEnd"/>
      <w:r w:rsidRPr="00E17B77">
        <w:rPr>
          <w:szCs w:val="24"/>
        </w:rPr>
        <w:t xml:space="preserve"> pedagogickou činnost ve třídě, individuální pohovor, na kterém budou projednány podstatné připomínky zákonných zástupců ke vzdělávání dítěte.</w:t>
      </w:r>
    </w:p>
    <w:p w:rsidR="00613A29" w:rsidRPr="00E17B77" w:rsidRDefault="00613A29" w:rsidP="00613A29">
      <w:pPr>
        <w:jc w:val="both"/>
        <w:rPr>
          <w:szCs w:val="24"/>
        </w:rPr>
      </w:pPr>
    </w:p>
    <w:p w:rsidR="00613A29" w:rsidRPr="00E17B77" w:rsidRDefault="00613A29" w:rsidP="00613A29">
      <w:pPr>
        <w:ind w:left="705" w:hanging="705"/>
        <w:jc w:val="both"/>
        <w:rPr>
          <w:szCs w:val="24"/>
        </w:rPr>
      </w:pPr>
      <w:r w:rsidRPr="00E17B77">
        <w:rPr>
          <w:szCs w:val="24"/>
        </w:rPr>
        <w:t>14. 5</w:t>
      </w:r>
      <w:r w:rsidRPr="00E17B77">
        <w:rPr>
          <w:szCs w:val="24"/>
        </w:rPr>
        <w:tab/>
        <w:t>Ředitelka mateřské školy, vedoucí učit</w:t>
      </w:r>
      <w:r w:rsidR="00190001">
        <w:rPr>
          <w:szCs w:val="24"/>
        </w:rPr>
        <w:t xml:space="preserve">elka nebo učitelka </w:t>
      </w:r>
      <w:r w:rsidRPr="00E17B77">
        <w:rPr>
          <w:szCs w:val="24"/>
        </w:rPr>
        <w:t>vykonávající pedagogickou činnost ve třídě, do které dítě dochází, mohou vyzvat zákonné zástupce, aby se osobně dostavili k projednání závažných otázek týkajících se vzdělávání dítěte.</w:t>
      </w:r>
    </w:p>
    <w:p w:rsidR="00613A29" w:rsidRPr="00E17B77" w:rsidRDefault="00613A29" w:rsidP="00613A29">
      <w:pPr>
        <w:jc w:val="both"/>
        <w:rPr>
          <w:szCs w:val="24"/>
        </w:rPr>
      </w:pPr>
    </w:p>
    <w:p w:rsidR="00613A29" w:rsidRDefault="00613A29" w:rsidP="00613A29">
      <w:pPr>
        <w:pStyle w:val="Nadpis3"/>
        <w:ind w:left="705" w:hanging="705"/>
        <w:jc w:val="both"/>
      </w:pPr>
      <w:r>
        <w:t>15</w:t>
      </w:r>
      <w:r w:rsidR="00C51FA9">
        <w:t xml:space="preserve">. </w:t>
      </w:r>
      <w:r>
        <w:t>Informování zákonných zástupců dětí o mimořádných školních a mimoškolních akcích</w:t>
      </w:r>
    </w:p>
    <w:p w:rsidR="00613A29" w:rsidRDefault="00613A29" w:rsidP="00613A29">
      <w:pPr>
        <w:jc w:val="both"/>
        <w:rPr>
          <w:szCs w:val="24"/>
          <w:u w:val="single"/>
        </w:rPr>
      </w:pPr>
    </w:p>
    <w:p w:rsidR="00613A29" w:rsidRDefault="00613A29" w:rsidP="00613A29">
      <w:pPr>
        <w:ind w:left="705" w:hanging="705"/>
        <w:jc w:val="both"/>
        <w:rPr>
          <w:szCs w:val="24"/>
        </w:rPr>
      </w:pPr>
      <w:r>
        <w:rPr>
          <w:szCs w:val="24"/>
        </w:rPr>
        <w:t>15. 1</w:t>
      </w:r>
      <w:r>
        <w:rPr>
          <w:szCs w:val="24"/>
        </w:rPr>
        <w:tab/>
        <w:t xml:space="preserve">Pokud mateřská škola organizuje a pořádá akce, jako jsou výlety, exkurze, divadelní a filmová představení pro děti, besídky, dětské dny apod., informuje o tom v dostatečném předstihu zákonné zástupce dětí prostřednictvím </w:t>
      </w:r>
      <w:r w:rsidR="00190001">
        <w:rPr>
          <w:szCs w:val="24"/>
        </w:rPr>
        <w:t>sdělení učitelkou</w:t>
      </w:r>
      <w:r>
        <w:rPr>
          <w:szCs w:val="24"/>
        </w:rPr>
        <w:t xml:space="preserve"> při předávání dítěte zákonnému zástupci po ukončení denního vzdělávání, popřípadě písemným upozorněním umístěným na nástěnkách v šatně.</w:t>
      </w:r>
    </w:p>
    <w:p w:rsidR="00613A29" w:rsidRPr="00E17B77" w:rsidRDefault="00613A29" w:rsidP="00613A29">
      <w:pPr>
        <w:jc w:val="both"/>
        <w:rPr>
          <w:szCs w:val="24"/>
        </w:rPr>
      </w:pPr>
    </w:p>
    <w:p w:rsidR="00613A29" w:rsidRDefault="00613A29" w:rsidP="00613A29">
      <w:pPr>
        <w:ind w:left="705" w:hanging="705"/>
        <w:jc w:val="both"/>
        <w:rPr>
          <w:szCs w:val="24"/>
        </w:rPr>
      </w:pPr>
      <w:r>
        <w:rPr>
          <w:szCs w:val="24"/>
        </w:rPr>
        <w:t>15. 2</w:t>
      </w:r>
      <w:r>
        <w:rPr>
          <w:szCs w:val="24"/>
        </w:rPr>
        <w:tab/>
        <w:t xml:space="preserve">V případě, že součástí akcí uvedených v bodě 15. 1. bude i finanční příspěvek rodičů, vyžádá si mateřská škola souhlas zákonných zástupců s účastí dítěte na takovéto akci a pro děti, jejichž zákonní zástupci nesouhlasí s jejich účastí, zajistí po dobu konání </w:t>
      </w:r>
      <w:r w:rsidR="00190001">
        <w:rPr>
          <w:szCs w:val="24"/>
        </w:rPr>
        <w:t xml:space="preserve">takovéto akce dozor zaměstnancem </w:t>
      </w:r>
      <w:proofErr w:type="gramStart"/>
      <w:r w:rsidR="00190001">
        <w:rPr>
          <w:szCs w:val="24"/>
        </w:rPr>
        <w:t>školy ( pověřeného</w:t>
      </w:r>
      <w:proofErr w:type="gramEnd"/>
      <w:r w:rsidR="00190001">
        <w:rPr>
          <w:szCs w:val="24"/>
        </w:rPr>
        <w:t xml:space="preserve"> ředitelkou školy, zpravidla školnice).</w:t>
      </w:r>
    </w:p>
    <w:p w:rsidR="00190001" w:rsidRDefault="00190001" w:rsidP="00613A29">
      <w:pPr>
        <w:ind w:left="705" w:hanging="705"/>
        <w:jc w:val="both"/>
        <w:rPr>
          <w:szCs w:val="24"/>
        </w:rPr>
      </w:pPr>
    </w:p>
    <w:p w:rsidR="00613A29" w:rsidRDefault="00613A29" w:rsidP="00613A29">
      <w:pPr>
        <w:overflowPunct/>
        <w:autoSpaceDE/>
        <w:jc w:val="both"/>
        <w:textAlignment w:val="auto"/>
        <w:rPr>
          <w:szCs w:val="24"/>
        </w:rPr>
      </w:pPr>
    </w:p>
    <w:p w:rsidR="00613A29" w:rsidRDefault="00613A29" w:rsidP="00C51FA9">
      <w:pPr>
        <w:pStyle w:val="Nadpis3"/>
        <w:ind w:left="705" w:hanging="705"/>
        <w:jc w:val="both"/>
      </w:pPr>
      <w:r>
        <w:t>16</w:t>
      </w:r>
      <w:r w:rsidR="00C51FA9">
        <w:t xml:space="preserve">. </w:t>
      </w:r>
      <w:r>
        <w:t>Konkretizace způsobu omlouvání dětí zákonnými zástupci z každodenního vzdělávání a způsobu informování o jejich zdravotním stavu</w:t>
      </w:r>
      <w:r w:rsidR="00C51FA9">
        <w:t xml:space="preserve"> </w:t>
      </w:r>
    </w:p>
    <w:p w:rsidR="00613A29" w:rsidRDefault="00613A29" w:rsidP="00613A29">
      <w:pPr>
        <w:jc w:val="both"/>
        <w:rPr>
          <w:szCs w:val="24"/>
          <w:u w:val="single"/>
        </w:rPr>
      </w:pPr>
    </w:p>
    <w:p w:rsidR="00613A29" w:rsidRDefault="00613A29" w:rsidP="00613A29">
      <w:pPr>
        <w:ind w:left="705" w:hanging="705"/>
        <w:jc w:val="both"/>
        <w:rPr>
          <w:szCs w:val="24"/>
        </w:rPr>
      </w:pPr>
      <w:r>
        <w:rPr>
          <w:szCs w:val="24"/>
        </w:rPr>
        <w:t>16. 1</w:t>
      </w:r>
      <w:r>
        <w:rPr>
          <w:szCs w:val="24"/>
        </w:rPr>
        <w:tab/>
        <w:t xml:space="preserve">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rsidR="00613A29" w:rsidRDefault="00613A29" w:rsidP="00613A29">
      <w:pPr>
        <w:jc w:val="both"/>
        <w:rPr>
          <w:szCs w:val="24"/>
        </w:rPr>
      </w:pPr>
    </w:p>
    <w:p w:rsidR="00613A29" w:rsidRDefault="00613A29" w:rsidP="00613A29">
      <w:pPr>
        <w:ind w:left="705" w:hanging="705"/>
        <w:jc w:val="both"/>
        <w:rPr>
          <w:szCs w:val="24"/>
        </w:rPr>
      </w:pPr>
      <w:r>
        <w:rPr>
          <w:szCs w:val="24"/>
        </w:rPr>
        <w:t>16. 2</w:t>
      </w:r>
      <w:r>
        <w:rPr>
          <w:szCs w:val="24"/>
        </w:rPr>
        <w:tab/>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rsidR="00613A29" w:rsidRDefault="00613A29" w:rsidP="00613A29">
      <w:pPr>
        <w:jc w:val="both"/>
        <w:rPr>
          <w:szCs w:val="24"/>
        </w:rPr>
      </w:pPr>
    </w:p>
    <w:p w:rsidR="00613A29" w:rsidRDefault="00613A29" w:rsidP="00613A29">
      <w:pPr>
        <w:ind w:left="705" w:hanging="705"/>
        <w:jc w:val="both"/>
        <w:rPr>
          <w:szCs w:val="24"/>
        </w:rPr>
      </w:pPr>
      <w:r>
        <w:rPr>
          <w:szCs w:val="24"/>
        </w:rPr>
        <w:t>16. 3</w:t>
      </w:r>
      <w:r>
        <w:rPr>
          <w:szCs w:val="24"/>
        </w:rPr>
        <w:tab/>
        <w:t>Při předávání dítěte ke každodennímu vzdělávání v mateřské škole informuje zákonný zástupce dítěte přejím</w:t>
      </w:r>
      <w:r w:rsidR="00190001">
        <w:rPr>
          <w:szCs w:val="24"/>
        </w:rPr>
        <w:t>ající učitelku</w:t>
      </w:r>
      <w:r>
        <w:rPr>
          <w:szCs w:val="24"/>
        </w:rPr>
        <w:t xml:space="preserve"> o případných menších zdravotních obtížích dítěte, které by mohly mít vliv na omezení jeho činnosti při vzdělávání. </w:t>
      </w:r>
    </w:p>
    <w:p w:rsidR="00613A29" w:rsidRDefault="00613A29" w:rsidP="00613A29">
      <w:pPr>
        <w:jc w:val="both"/>
        <w:rPr>
          <w:szCs w:val="24"/>
        </w:rPr>
      </w:pPr>
    </w:p>
    <w:p w:rsidR="00613A29" w:rsidRDefault="00613A29" w:rsidP="00613A29">
      <w:pPr>
        <w:ind w:left="705" w:hanging="705"/>
        <w:jc w:val="both"/>
        <w:rPr>
          <w:szCs w:val="24"/>
        </w:rPr>
      </w:pPr>
      <w:r>
        <w:rPr>
          <w:szCs w:val="24"/>
        </w:rPr>
        <w:t>16. 4</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613A29" w:rsidRDefault="00613A29" w:rsidP="00613A29">
      <w:pPr>
        <w:jc w:val="both"/>
        <w:rPr>
          <w:szCs w:val="24"/>
        </w:rPr>
      </w:pPr>
    </w:p>
    <w:p w:rsidR="00613A29" w:rsidRDefault="00613A29" w:rsidP="00613A29">
      <w:pPr>
        <w:pStyle w:val="Nadpis3"/>
        <w:ind w:left="705" w:hanging="705"/>
        <w:jc w:val="both"/>
      </w:pPr>
      <w:r>
        <w:t>17</w:t>
      </w:r>
      <w:r w:rsidR="00C51FA9">
        <w:t xml:space="preserve">. </w:t>
      </w:r>
      <w:r>
        <w:t>Stanovení podmínek pro úhradu úplaty za předškolní vzdělávání a stravného v mateřské škole</w:t>
      </w:r>
    </w:p>
    <w:p w:rsidR="00613A29" w:rsidRDefault="00613A29" w:rsidP="00613A29">
      <w:pPr>
        <w:jc w:val="both"/>
        <w:rPr>
          <w:szCs w:val="24"/>
        </w:rPr>
      </w:pPr>
    </w:p>
    <w:p w:rsidR="00613A29" w:rsidRDefault="00613A29" w:rsidP="00613A29">
      <w:pPr>
        <w:jc w:val="both"/>
        <w:rPr>
          <w:szCs w:val="24"/>
        </w:rPr>
      </w:pPr>
      <w:r>
        <w:rPr>
          <w:szCs w:val="24"/>
        </w:rPr>
        <w:t>17. 1</w:t>
      </w:r>
      <w:r>
        <w:rPr>
          <w:szCs w:val="24"/>
        </w:rPr>
        <w:tab/>
        <w:t>Úhrada úplaty za vzdělávání</w:t>
      </w:r>
    </w:p>
    <w:p w:rsidR="00613A29" w:rsidRDefault="00613A29" w:rsidP="00613A29">
      <w:pPr>
        <w:jc w:val="both"/>
        <w:rPr>
          <w:szCs w:val="24"/>
        </w:rPr>
      </w:pPr>
    </w:p>
    <w:p w:rsidR="00613A29" w:rsidRDefault="00613A29" w:rsidP="00613A29">
      <w:pPr>
        <w:jc w:val="both"/>
        <w:rPr>
          <w:szCs w:val="24"/>
        </w:rPr>
      </w:pPr>
      <w:r>
        <w:rPr>
          <w:szCs w:val="24"/>
        </w:rPr>
        <w:t>Zákonní zástupci dodržují při úhradě úplaty za předškolní vzdělávání podmínky stanovené ve směrnici o úplatě v MŠ.</w:t>
      </w:r>
    </w:p>
    <w:p w:rsidR="008F458C" w:rsidRDefault="008F458C" w:rsidP="008F458C">
      <w:pPr>
        <w:overflowPunct/>
        <w:autoSpaceDE/>
        <w:jc w:val="both"/>
        <w:textAlignment w:val="auto"/>
      </w:pPr>
      <w:r>
        <w:t>Vzdělání v mateřské škole se dítěti poskytuje bezúplatně od počátku školního roku, který následuje pod ni, kdy dítě dosáhne pátého roku věku.</w:t>
      </w:r>
    </w:p>
    <w:p w:rsidR="008F458C" w:rsidRDefault="008F458C" w:rsidP="008F458C">
      <w:pPr>
        <w:overflowPunct/>
        <w:autoSpaceDE/>
        <w:jc w:val="both"/>
        <w:textAlignment w:val="auto"/>
      </w:pPr>
      <w:r>
        <w:t>(§ 123 odst. 1 školského zákona)</w:t>
      </w:r>
    </w:p>
    <w:p w:rsidR="008F458C" w:rsidRDefault="008F458C" w:rsidP="008F458C">
      <w:pPr>
        <w:overflowPunct/>
        <w:autoSpaceDE/>
        <w:jc w:val="both"/>
        <w:textAlignment w:val="auto"/>
      </w:pPr>
      <w:r>
        <w:lastRenderedPageBreak/>
        <w:t>Úplata za příslušný kalendářní měsíc je splatná do patnáctého dne stávajícího kalendářního měsíce (§ 6 odst. 7 vyhlášky č. 14/2005 Sb.)</w:t>
      </w:r>
    </w:p>
    <w:p w:rsidR="008F458C" w:rsidRDefault="008F458C" w:rsidP="008F458C">
      <w:pPr>
        <w:overflowPunct/>
        <w:autoSpaceDE/>
        <w:jc w:val="both"/>
        <w:textAlignment w:val="auto"/>
      </w:pPr>
      <w:r>
        <w:t>.</w:t>
      </w:r>
    </w:p>
    <w:p w:rsidR="00613A29" w:rsidRDefault="00613A29" w:rsidP="00613A29">
      <w:pPr>
        <w:jc w:val="both"/>
        <w:rPr>
          <w:szCs w:val="24"/>
        </w:rPr>
      </w:pPr>
    </w:p>
    <w:p w:rsidR="00613A29" w:rsidRDefault="00613A29" w:rsidP="00613A29">
      <w:pPr>
        <w:jc w:val="both"/>
        <w:rPr>
          <w:szCs w:val="24"/>
        </w:rPr>
      </w:pPr>
      <w:r>
        <w:rPr>
          <w:szCs w:val="24"/>
        </w:rPr>
        <w:t>17. 2</w:t>
      </w:r>
      <w:r>
        <w:rPr>
          <w:szCs w:val="24"/>
        </w:rPr>
        <w:tab/>
        <w:t xml:space="preserve">Úhrada stravného  </w:t>
      </w:r>
    </w:p>
    <w:p w:rsidR="00613A29" w:rsidRDefault="00613A29" w:rsidP="00613A29">
      <w:pPr>
        <w:jc w:val="both"/>
        <w:rPr>
          <w:szCs w:val="24"/>
        </w:rPr>
      </w:pPr>
    </w:p>
    <w:p w:rsidR="00613A29" w:rsidRDefault="00613A29" w:rsidP="00613A29">
      <w:pPr>
        <w:jc w:val="both"/>
        <w:rPr>
          <w:szCs w:val="24"/>
        </w:rPr>
      </w:pPr>
      <w:r>
        <w:rPr>
          <w:szCs w:val="24"/>
        </w:rPr>
        <w:t>Zákonní zástupci dodržují při úhradě stravného podmínky stanovené ve směrnici o úhradě stravného.</w:t>
      </w:r>
    </w:p>
    <w:p w:rsidR="00613A29" w:rsidRDefault="00613A29" w:rsidP="00613A29">
      <w:pPr>
        <w:overflowPunct/>
        <w:autoSpaceDE/>
        <w:jc w:val="both"/>
        <w:textAlignment w:val="auto"/>
        <w:rPr>
          <w:szCs w:val="24"/>
        </w:rPr>
      </w:pPr>
    </w:p>
    <w:p w:rsidR="00613A29" w:rsidRDefault="00613A29" w:rsidP="00613A29">
      <w:pPr>
        <w:pStyle w:val="Nadpis3"/>
        <w:ind w:left="705" w:hanging="705"/>
        <w:jc w:val="both"/>
      </w:pPr>
      <w:r>
        <w:t>18</w:t>
      </w:r>
      <w:r w:rsidR="00C51FA9">
        <w:t xml:space="preserve">. </w:t>
      </w:r>
      <w:r>
        <w:t>Základní pravidla chování zákonných zástupců dětí při vzájemném styku se zaměstnanci mateřské školy, s jinými dětmi docházejícími do mateřské školy a s ostatními zákonnými zástupci</w:t>
      </w:r>
    </w:p>
    <w:p w:rsidR="00613A29" w:rsidRDefault="00613A29" w:rsidP="00613A29">
      <w:pPr>
        <w:jc w:val="both"/>
        <w:rPr>
          <w:szCs w:val="24"/>
          <w:u w:val="single"/>
        </w:rPr>
      </w:pPr>
    </w:p>
    <w:p w:rsidR="00613A29" w:rsidRDefault="00613A29" w:rsidP="00613A29">
      <w:pPr>
        <w:jc w:val="both"/>
        <w:rPr>
          <w:szCs w:val="24"/>
        </w:rPr>
      </w:pPr>
      <w:r>
        <w:rPr>
          <w:szCs w:val="24"/>
        </w:rPr>
        <w:t>Při pobytu v mateřské škole zákonní zástupci dětí</w:t>
      </w:r>
    </w:p>
    <w:p w:rsidR="00613A29" w:rsidRDefault="00613A29" w:rsidP="00613A29">
      <w:pPr>
        <w:numPr>
          <w:ilvl w:val="0"/>
          <w:numId w:val="5"/>
        </w:numPr>
        <w:jc w:val="both"/>
        <w:rPr>
          <w:szCs w:val="24"/>
        </w:rPr>
      </w:pPr>
      <w:r>
        <w:rPr>
          <w:szCs w:val="24"/>
        </w:rPr>
        <w:t>dodržují stanovenou organizaci provozu mateřské školy a vnitřní režim mateřské školy,</w:t>
      </w:r>
    </w:p>
    <w:p w:rsidR="00613A29" w:rsidRDefault="00613A29" w:rsidP="00613A29">
      <w:pPr>
        <w:numPr>
          <w:ilvl w:val="0"/>
          <w:numId w:val="5"/>
        </w:numPr>
        <w:jc w:val="both"/>
        <w:rPr>
          <w:szCs w:val="24"/>
        </w:rPr>
      </w:pPr>
      <w:r>
        <w:rPr>
          <w:szCs w:val="24"/>
        </w:rPr>
        <w:t>řídí se školním řádem mateřské školy,</w:t>
      </w:r>
    </w:p>
    <w:p w:rsidR="00613A29" w:rsidRDefault="00613A29" w:rsidP="00613A29">
      <w:pPr>
        <w:numPr>
          <w:ilvl w:val="0"/>
          <w:numId w:val="5"/>
        </w:numPr>
        <w:jc w:val="both"/>
        <w:rPr>
          <w:szCs w:val="24"/>
        </w:rPr>
      </w:pPr>
      <w:r>
        <w:rPr>
          <w:szCs w:val="24"/>
        </w:rPr>
        <w:t>dodržují při vzájemném styku se zaměstnanci mateřské školy, s jinými dětmi docházejícími do mateřské školy a s ostatními zákonnými zástupci dětí pravidla slušnosti a vzájemné ohleduplnosti.</w:t>
      </w:r>
    </w:p>
    <w:p w:rsidR="00613A29" w:rsidRDefault="00613A29" w:rsidP="00613A29">
      <w:pPr>
        <w:jc w:val="both"/>
      </w:pPr>
    </w:p>
    <w:p w:rsidR="00613A29" w:rsidRDefault="00613A29" w:rsidP="00613A29">
      <w:pPr>
        <w:jc w:val="both"/>
        <w:rPr>
          <w:b/>
          <w:bCs/>
        </w:rPr>
      </w:pPr>
      <w:r>
        <w:rPr>
          <w:b/>
          <w:bCs/>
        </w:rPr>
        <w:t>Čl. IV Provoz a vnitřní režim mateřské školy</w:t>
      </w:r>
    </w:p>
    <w:p w:rsidR="00613A29" w:rsidRDefault="00613A29" w:rsidP="00613A29">
      <w:pPr>
        <w:overflowPunct/>
        <w:autoSpaceDE/>
        <w:jc w:val="both"/>
        <w:textAlignment w:val="auto"/>
        <w:rPr>
          <w:szCs w:val="24"/>
        </w:rPr>
      </w:pPr>
    </w:p>
    <w:p w:rsidR="00613A29" w:rsidRDefault="00613A29" w:rsidP="00613A29">
      <w:pPr>
        <w:pStyle w:val="Nadpis3"/>
        <w:jc w:val="both"/>
      </w:pPr>
      <w:r>
        <w:t>19</w:t>
      </w:r>
      <w:r w:rsidR="00C51FA9">
        <w:t xml:space="preserve">. </w:t>
      </w:r>
      <w:r>
        <w:t xml:space="preserve">Podmínky provozu a organizace vzdělávání v mateřské škole </w:t>
      </w:r>
    </w:p>
    <w:p w:rsidR="00613A29" w:rsidRDefault="00613A29" w:rsidP="00613A29">
      <w:pPr>
        <w:jc w:val="both"/>
        <w:rPr>
          <w:szCs w:val="24"/>
        </w:rPr>
      </w:pPr>
    </w:p>
    <w:p w:rsidR="00613A29" w:rsidRDefault="00613A29" w:rsidP="00613A29">
      <w:pPr>
        <w:ind w:left="705" w:hanging="705"/>
        <w:jc w:val="both"/>
        <w:rPr>
          <w:szCs w:val="24"/>
        </w:rPr>
      </w:pPr>
      <w:r>
        <w:rPr>
          <w:szCs w:val="24"/>
        </w:rPr>
        <w:t>19. 1</w:t>
      </w:r>
      <w:r>
        <w:rPr>
          <w:szCs w:val="24"/>
        </w:rPr>
        <w:tab/>
        <w:t>Mateřská škola je zřízena jako škola s celodenním provoz</w:t>
      </w:r>
      <w:r w:rsidR="00EC1FD6">
        <w:rPr>
          <w:szCs w:val="24"/>
        </w:rPr>
        <w:t>em s určenou dobou pobytu od 6:3</w:t>
      </w:r>
      <w:r>
        <w:rPr>
          <w:szCs w:val="24"/>
        </w:rPr>
        <w:t>0 do 16:30 hod.</w:t>
      </w:r>
    </w:p>
    <w:p w:rsidR="00613A29" w:rsidRDefault="00613A29" w:rsidP="00613A29">
      <w:pPr>
        <w:jc w:val="both"/>
        <w:rPr>
          <w:szCs w:val="24"/>
        </w:rPr>
      </w:pPr>
    </w:p>
    <w:p w:rsidR="00613A29" w:rsidRDefault="00613A29" w:rsidP="00613A29">
      <w:pPr>
        <w:ind w:left="705" w:hanging="705"/>
        <w:jc w:val="both"/>
        <w:rPr>
          <w:szCs w:val="24"/>
        </w:rPr>
      </w:pPr>
      <w:r>
        <w:rPr>
          <w:szCs w:val="24"/>
        </w:rPr>
        <w:t>19. 2</w:t>
      </w:r>
      <w:r>
        <w:rPr>
          <w:szCs w:val="24"/>
        </w:rPr>
        <w:tab/>
        <w:t>V měsících červenci a srpnu může ředitelka mateřské školy po dohodě se zřizovatelem stanovený provoz v bodě 19. 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Taktéž oznámí informace o možnostech předškolního vzdělávání v jiných MŠ po dobu omezení nebo přerušení provozu. Pokud zákonný zástupce bude požadovat náhradní umístění pro své dítě (např. o letních prázdninách), zajistí si ho sám (tzn., že si podá písemnou žádost o přijetí k předškolnímu vzdělávání v prázdninovém povozu na dobu určitou ve vybrané mateřské škole).</w:t>
      </w:r>
    </w:p>
    <w:p w:rsidR="00613A29" w:rsidRDefault="00613A29" w:rsidP="00613A29">
      <w:pPr>
        <w:jc w:val="both"/>
        <w:rPr>
          <w:szCs w:val="24"/>
        </w:rPr>
      </w:pPr>
    </w:p>
    <w:p w:rsidR="00613A29" w:rsidRDefault="00613A29" w:rsidP="00613A29">
      <w:pPr>
        <w:ind w:left="705" w:hanging="705"/>
        <w:jc w:val="both"/>
        <w:rPr>
          <w:szCs w:val="24"/>
        </w:rPr>
      </w:pPr>
      <w:r>
        <w:rPr>
          <w:szCs w:val="24"/>
        </w:rPr>
        <w:t>19. 3</w:t>
      </w:r>
      <w:r>
        <w:rPr>
          <w:szCs w:val="24"/>
        </w:rPr>
        <w:tab/>
        <w:t>Provoz mateřské školy lze ze závažných důvodů a po projednání se zřizovatelem omezit nebo přerušit i v jiném období než stanoveném v odstavci 19. 2.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613A29" w:rsidRDefault="00613A29" w:rsidP="00613A29">
      <w:pPr>
        <w:jc w:val="both"/>
        <w:rPr>
          <w:szCs w:val="24"/>
        </w:rPr>
      </w:pPr>
    </w:p>
    <w:p w:rsidR="00613A29" w:rsidRDefault="00613A29" w:rsidP="00613A29">
      <w:pPr>
        <w:ind w:left="705" w:hanging="705"/>
        <w:jc w:val="both"/>
        <w:rPr>
          <w:szCs w:val="24"/>
        </w:rPr>
      </w:pPr>
      <w:r>
        <w:rPr>
          <w:szCs w:val="24"/>
        </w:rPr>
        <w:t>19. 4</w:t>
      </w:r>
      <w:r>
        <w:rPr>
          <w:szCs w:val="24"/>
        </w:rPr>
        <w:tab/>
        <w:t>Vzdělávání v mateřské škole probíhá ve 3 ročnících, přičemž do jedné třídy mateřské školy lze zařadit děti z různých ročníků. Vzdělá</w:t>
      </w:r>
      <w:r w:rsidR="0028519B">
        <w:rPr>
          <w:szCs w:val="24"/>
        </w:rPr>
        <w:t>vání v mateřské škole probíhá v</w:t>
      </w:r>
      <w:r w:rsidR="004C487B">
        <w:rPr>
          <w:szCs w:val="24"/>
        </w:rPr>
        <w:t xml:space="preserve"> </w:t>
      </w:r>
      <w:r>
        <w:rPr>
          <w:szCs w:val="24"/>
        </w:rPr>
        <w:t>homogenních třídách. Mateřská škola pracuje podle vlastního školního vzdělávacího programu</w:t>
      </w:r>
      <w:r w:rsidR="004C487B">
        <w:rPr>
          <w:szCs w:val="24"/>
        </w:rPr>
        <w:t>, každá třída má zpracovaný svůj třídní program</w:t>
      </w:r>
      <w:r>
        <w:rPr>
          <w:szCs w:val="24"/>
        </w:rPr>
        <w:t xml:space="preserve">, který je natolik flexibilní, aby mohl reagovat na aktuální změny či aktuálně změněné potřeby dětí. Programy jsou dostupné pro rodiče na nástěnkách v šatnách dětí.  </w:t>
      </w:r>
    </w:p>
    <w:p w:rsidR="00613A29" w:rsidRDefault="00613A29" w:rsidP="00613A29">
      <w:pPr>
        <w:jc w:val="both"/>
        <w:rPr>
          <w:szCs w:val="24"/>
        </w:rPr>
      </w:pPr>
    </w:p>
    <w:p w:rsidR="00613A29" w:rsidRDefault="00613A29" w:rsidP="00613A29">
      <w:pPr>
        <w:ind w:left="705" w:hanging="705"/>
        <w:jc w:val="both"/>
        <w:rPr>
          <w:szCs w:val="24"/>
        </w:rPr>
      </w:pPr>
      <w:r>
        <w:rPr>
          <w:szCs w:val="24"/>
        </w:rPr>
        <w:t>19. 5</w:t>
      </w:r>
      <w:r>
        <w:rPr>
          <w:szCs w:val="24"/>
        </w:rPr>
        <w:tab/>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613A29" w:rsidRDefault="00613A29" w:rsidP="00613A29">
      <w:pPr>
        <w:jc w:val="both"/>
        <w:rPr>
          <w:szCs w:val="24"/>
        </w:rPr>
      </w:pPr>
      <w:r>
        <w:rPr>
          <w:szCs w:val="24"/>
        </w:rPr>
        <w:t xml:space="preserve">         </w:t>
      </w:r>
    </w:p>
    <w:p w:rsidR="00613A29" w:rsidRDefault="002755A3" w:rsidP="00613A29">
      <w:pPr>
        <w:ind w:left="705" w:hanging="705"/>
        <w:jc w:val="both"/>
        <w:rPr>
          <w:szCs w:val="24"/>
        </w:rPr>
      </w:pPr>
      <w:r>
        <w:rPr>
          <w:szCs w:val="24"/>
        </w:rPr>
        <w:t xml:space="preserve">19.6   </w:t>
      </w:r>
      <w:r>
        <w:rPr>
          <w:szCs w:val="24"/>
        </w:rPr>
        <w:tab/>
        <w:t xml:space="preserve">Děti v naší mateřské škole </w:t>
      </w:r>
      <w:r w:rsidR="00613A29">
        <w:rPr>
          <w:szCs w:val="24"/>
        </w:rPr>
        <w:t>jsou pojištěny</w:t>
      </w:r>
      <w:r>
        <w:rPr>
          <w:szCs w:val="24"/>
        </w:rPr>
        <w:t xml:space="preserve"> u pojišťovny Kooperativa. Toto pojištění je platné pro všechny </w:t>
      </w:r>
      <w:proofErr w:type="gramStart"/>
      <w:r>
        <w:rPr>
          <w:szCs w:val="24"/>
        </w:rPr>
        <w:t>aktivity , které</w:t>
      </w:r>
      <w:proofErr w:type="gramEnd"/>
      <w:r>
        <w:rPr>
          <w:szCs w:val="24"/>
        </w:rPr>
        <w:t xml:space="preserve"> škola s dětmi pořádá.</w:t>
      </w:r>
    </w:p>
    <w:p w:rsidR="002755A3" w:rsidRDefault="002755A3" w:rsidP="00613A29">
      <w:pPr>
        <w:ind w:left="705" w:hanging="705"/>
        <w:jc w:val="both"/>
        <w:rPr>
          <w:szCs w:val="24"/>
        </w:rPr>
      </w:pPr>
      <w:r>
        <w:rPr>
          <w:szCs w:val="24"/>
        </w:rPr>
        <w:t xml:space="preserve">            Od okamžiku předání dítěte zákonnému zástupci a taktéž do okamžiku předání učitelce musí být pod stálým dohledem zákonného zástupce.</w:t>
      </w:r>
    </w:p>
    <w:p w:rsidR="00613A29" w:rsidRDefault="00613A29" w:rsidP="00613A29">
      <w:pPr>
        <w:pStyle w:val="Normlnweb"/>
        <w:ind w:left="705"/>
        <w:jc w:val="both"/>
        <w:rPr>
          <w:szCs w:val="24"/>
        </w:rPr>
      </w:pPr>
      <w:r>
        <w:rPr>
          <w:szCs w:val="24"/>
        </w:rPr>
        <w:t>Rodiče nesou část odpovědnosti za své dítě i po dobu, kdy je v mateřské škole – odpovídají za to, co mají děti v šatních skříňkách, učitelky nejsou povinny kontrolovat obsah sáčků, zda neobsahují nebezpečné věci (ostré předměty, léky apod.). Dále rodiče plně odpovídají za oblečení a obutí svých dětí a za věci, které si dítě bere s sebou do MŠ (mohou zapříčinit úraz dítěte).</w:t>
      </w:r>
    </w:p>
    <w:p w:rsidR="00613A29" w:rsidRDefault="00613A29" w:rsidP="00613A29">
      <w:pPr>
        <w:pStyle w:val="Normlnweb"/>
        <w:spacing w:after="240"/>
        <w:ind w:left="705" w:hanging="705"/>
        <w:jc w:val="both"/>
        <w:rPr>
          <w:szCs w:val="24"/>
        </w:rPr>
      </w:pPr>
      <w:r>
        <w:rPr>
          <w:szCs w:val="24"/>
        </w:rPr>
        <w:t xml:space="preserve">19.7  </w:t>
      </w:r>
      <w:r>
        <w:rPr>
          <w:szCs w:val="24"/>
        </w:rPr>
        <w:tab/>
        <w:t xml:space="preserve">V případě konání akce, jejíž pořádání není v přímé souvislosti s činností školy a je tedy dobrovolná účast a účast na ní je dána přítomností rodičů či jiného zákonného zástupce, potom ti za dítě plně odpovídají. Pokud se chce akce zúčastnit dítě, které dosud nebylo předáno rodičům, </w:t>
      </w:r>
      <w:r w:rsidR="00190001">
        <w:rPr>
          <w:szCs w:val="24"/>
        </w:rPr>
        <w:t>odpovídá za bezpečnost zaměstnanec</w:t>
      </w:r>
      <w:r>
        <w:rPr>
          <w:szCs w:val="24"/>
        </w:rPr>
        <w:t xml:space="preserve"> školy, který byl dohledem pověřen. Pokud si rodiče vyzvedli dítě z MŠ a bezprostředně se přesunují na místo konání akce, dítě jíž není v mateřské škole a škola tedy již nenese odpovědnost za případný úraz z pohledu </w:t>
      </w:r>
      <w:proofErr w:type="gramStart"/>
      <w:r>
        <w:rPr>
          <w:szCs w:val="24"/>
        </w:rPr>
        <w:t>vyhl.č.</w:t>
      </w:r>
      <w:proofErr w:type="gramEnd"/>
      <w:r>
        <w:rPr>
          <w:szCs w:val="24"/>
        </w:rPr>
        <w:t>64/2005Sb.</w:t>
      </w:r>
      <w:r w:rsidR="000F042F">
        <w:rPr>
          <w:szCs w:val="24"/>
        </w:rPr>
        <w:t xml:space="preserve"> </w:t>
      </w:r>
      <w:r>
        <w:rPr>
          <w:szCs w:val="24"/>
        </w:rPr>
        <w:t xml:space="preserve">(úrazy dětí, mládeže a studentů). V průběhu akce jsou všichni zúčastnění povinni dodržovat všechny zásady pro zajištění bezpečnosti, zejména: pokud se akce koná na zahradě mateřské školy, jsou rodiče seznámeni se zákazem použití herních prvků. Dále pokud se někomu přihodí úraz, je možnost vyžádání si první pomoci u zaměstnanců MŠ. Pokud se jedná o akci, na které děti plní jednotlivé úkoly, jsou rodiče a děti seznámeni s požadavky a pravidly, bezpečnost na stanovištích zajišťuje pověřená osoba. Všechny zúčastněné osoby jsou povinny pokyny respektovat. </w:t>
      </w:r>
    </w:p>
    <w:p w:rsidR="00613A29" w:rsidRDefault="00613A29" w:rsidP="00613A29">
      <w:pPr>
        <w:pStyle w:val="Nadpis3"/>
      </w:pPr>
      <w:r>
        <w:t>20</w:t>
      </w:r>
      <w:r w:rsidR="00C51FA9">
        <w:t xml:space="preserve">. </w:t>
      </w:r>
      <w:r>
        <w:t>Vnitřní denní režim při vzdělávání dětí</w:t>
      </w:r>
    </w:p>
    <w:p w:rsidR="00613A29" w:rsidRDefault="00613A29" w:rsidP="00613A29">
      <w:pPr>
        <w:rPr>
          <w:szCs w:val="24"/>
          <w:u w:val="single"/>
        </w:rPr>
      </w:pPr>
    </w:p>
    <w:p w:rsidR="00613A29" w:rsidRDefault="00613A29" w:rsidP="00613A29">
      <w:pPr>
        <w:ind w:left="705" w:hanging="705"/>
        <w:rPr>
          <w:szCs w:val="24"/>
        </w:rPr>
      </w:pPr>
      <w:r>
        <w:rPr>
          <w:szCs w:val="24"/>
        </w:rPr>
        <w:t>20. 1</w:t>
      </w:r>
      <w:r>
        <w:rPr>
          <w:szCs w:val="24"/>
        </w:rPr>
        <w:tab/>
        <w:t xml:space="preserve">Předškolní vzdělávání dětí podle stanoveného školního vzdělávacího (rámcového) programu probíhá v základním denním režimu </w:t>
      </w:r>
    </w:p>
    <w:p w:rsidR="00613A29" w:rsidRDefault="00613A29" w:rsidP="00613A29">
      <w:pPr>
        <w:rPr>
          <w:szCs w:val="24"/>
        </w:rPr>
      </w:pPr>
    </w:p>
    <w:tbl>
      <w:tblPr>
        <w:tblW w:w="0" w:type="auto"/>
        <w:tblInd w:w="-25" w:type="dxa"/>
        <w:tblLayout w:type="fixed"/>
        <w:tblLook w:val="0000" w:firstRow="0" w:lastRow="0" w:firstColumn="0" w:lastColumn="0" w:noHBand="0" w:noVBand="0"/>
      </w:tblPr>
      <w:tblGrid>
        <w:gridCol w:w="1951"/>
        <w:gridCol w:w="7594"/>
      </w:tblGrid>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96334E" w:rsidP="000F042F">
            <w:pPr>
              <w:snapToGrid w:val="0"/>
              <w:jc w:val="right"/>
              <w:rPr>
                <w:szCs w:val="24"/>
              </w:rPr>
            </w:pPr>
            <w:r>
              <w:rPr>
                <w:szCs w:val="24"/>
              </w:rPr>
              <w:t>6.</w:t>
            </w:r>
            <w:r w:rsidR="000F042F">
              <w:rPr>
                <w:szCs w:val="24"/>
              </w:rPr>
              <w:t>3</w:t>
            </w:r>
            <w:r>
              <w:rPr>
                <w:szCs w:val="24"/>
              </w:rPr>
              <w:t>0 – 8.</w:t>
            </w:r>
            <w:r w:rsidR="000F042F">
              <w:rPr>
                <w:szCs w:val="24"/>
              </w:rPr>
              <w:t>3</w:t>
            </w:r>
            <w:r w:rsidR="00613A29" w:rsidRPr="00A8354E">
              <w:rPr>
                <w:szCs w:val="24"/>
              </w:rPr>
              <w:t>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Příchod dětí do mateřské školy, předávání dětí pedagogickým pracovnicím do třídy, volně spontánní zájmové aktivity,</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613A29" w:rsidP="008F458C">
            <w:pPr>
              <w:snapToGrid w:val="0"/>
              <w:ind w:left="300"/>
              <w:rPr>
                <w:szCs w:val="24"/>
              </w:rPr>
            </w:pPr>
            <w:r w:rsidRPr="00A8354E">
              <w:rPr>
                <w:szCs w:val="24"/>
              </w:rPr>
              <w:t xml:space="preserve">     </w:t>
            </w:r>
            <w:r w:rsidR="0096334E">
              <w:rPr>
                <w:szCs w:val="24"/>
              </w:rPr>
              <w:t>8.30 – 8.45</w:t>
            </w:r>
          </w:p>
          <w:p w:rsidR="00613A29" w:rsidRPr="00A8354E" w:rsidRDefault="0096334E" w:rsidP="0096334E">
            <w:pPr>
              <w:ind w:left="300"/>
              <w:jc w:val="center"/>
              <w:rPr>
                <w:szCs w:val="24"/>
              </w:rPr>
            </w:pPr>
            <w:proofErr w:type="gramStart"/>
            <w:r>
              <w:rPr>
                <w:szCs w:val="24"/>
              </w:rPr>
              <w:t>….8.45</w:t>
            </w:r>
            <w:proofErr w:type="gramEnd"/>
            <w:r>
              <w:rPr>
                <w:szCs w:val="24"/>
              </w:rPr>
              <w:t xml:space="preserve"> – 9.00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Pohybové aktivity</w:t>
            </w:r>
          </w:p>
          <w:p w:rsidR="00613A29" w:rsidRPr="00A8354E" w:rsidRDefault="00613A29" w:rsidP="008F458C">
            <w:pPr>
              <w:rPr>
                <w:szCs w:val="24"/>
              </w:rPr>
            </w:pPr>
            <w:r w:rsidRPr="00A8354E">
              <w:rPr>
                <w:szCs w:val="24"/>
              </w:rPr>
              <w:t>Osobní hygiena, dopolední svačina</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96334E" w:rsidP="000F042F">
            <w:pPr>
              <w:snapToGrid w:val="0"/>
              <w:jc w:val="right"/>
              <w:rPr>
                <w:szCs w:val="24"/>
              </w:rPr>
            </w:pPr>
            <w:r>
              <w:rPr>
                <w:szCs w:val="24"/>
              </w:rPr>
              <w:t xml:space="preserve">     9.00</w:t>
            </w:r>
            <w:r w:rsidR="00613A29" w:rsidRPr="00A8354E">
              <w:rPr>
                <w:szCs w:val="24"/>
              </w:rPr>
              <w:t xml:space="preserve"> -  </w:t>
            </w:r>
            <w:r>
              <w:rPr>
                <w:szCs w:val="24"/>
              </w:rPr>
              <w:t>9.30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Volné činnosti a aktivity dětí řízené pedagogickými pracovníky</w:t>
            </w:r>
          </w:p>
          <w:p w:rsidR="00613A29" w:rsidRPr="00A8354E" w:rsidRDefault="00613A29" w:rsidP="008F458C">
            <w:pPr>
              <w:rPr>
                <w:szCs w:val="24"/>
              </w:rPr>
            </w:pPr>
            <w:r w:rsidRPr="00A8354E">
              <w:rPr>
                <w:szCs w:val="24"/>
              </w:rPr>
              <w:t>zaměřené především na hry a zájmovou činnost, práce s integrovanými dětmi, řízené aktivity</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613A29" w:rsidP="000F042F">
            <w:pPr>
              <w:snapToGrid w:val="0"/>
              <w:jc w:val="right"/>
              <w:rPr>
                <w:szCs w:val="24"/>
              </w:rPr>
            </w:pPr>
            <w:r w:rsidRPr="00A8354E">
              <w:rPr>
                <w:szCs w:val="24"/>
              </w:rPr>
              <w:t xml:space="preserve">   </w:t>
            </w:r>
            <w:r w:rsidR="0096334E">
              <w:rPr>
                <w:szCs w:val="24"/>
              </w:rPr>
              <w:t>9.30</w:t>
            </w:r>
            <w:r w:rsidRPr="00A8354E">
              <w:rPr>
                <w:szCs w:val="24"/>
              </w:rPr>
              <w:t xml:space="preserve"> -11:30    </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Osobní hygiena, příprava na pobyt venku, pobyt dětí venku, příp. náhradní činnost</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613A29" w:rsidP="008F458C">
            <w:pPr>
              <w:snapToGrid w:val="0"/>
              <w:jc w:val="right"/>
              <w:rPr>
                <w:szCs w:val="24"/>
              </w:rPr>
            </w:pPr>
            <w:r w:rsidRPr="00A8354E">
              <w:rPr>
                <w:szCs w:val="24"/>
              </w:rPr>
              <w:t>11:30 -12:00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Oběd a osobní hygiena dětí</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613A29" w:rsidP="008F458C">
            <w:pPr>
              <w:snapToGrid w:val="0"/>
              <w:jc w:val="right"/>
              <w:rPr>
                <w:szCs w:val="24"/>
              </w:rPr>
            </w:pPr>
            <w:r w:rsidRPr="00A8354E">
              <w:rPr>
                <w:szCs w:val="24"/>
              </w:rPr>
              <w:t>12:15 -14:00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Spánek a odpočinek dětí respektující rozdílné potřeby dětí,</w:t>
            </w:r>
          </w:p>
          <w:p w:rsidR="00613A29" w:rsidRPr="00A8354E" w:rsidRDefault="00613A29" w:rsidP="008F458C">
            <w:pPr>
              <w:rPr>
                <w:szCs w:val="24"/>
              </w:rPr>
            </w:pPr>
            <w:r w:rsidRPr="00A8354E">
              <w:rPr>
                <w:szCs w:val="24"/>
              </w:rPr>
              <w:t>individuální práce s dětmi s nižší potřebou spánku</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613A29" w:rsidP="008F458C">
            <w:pPr>
              <w:snapToGrid w:val="0"/>
              <w:jc w:val="right"/>
              <w:rPr>
                <w:szCs w:val="24"/>
              </w:rPr>
            </w:pPr>
            <w:r w:rsidRPr="00A8354E">
              <w:rPr>
                <w:szCs w:val="24"/>
              </w:rPr>
              <w:t>14:00 -14:30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Odpolední svačina, osobní hygiena</w:t>
            </w:r>
          </w:p>
        </w:tc>
      </w:tr>
      <w:tr w:rsidR="00613A29" w:rsidTr="008F458C">
        <w:tc>
          <w:tcPr>
            <w:tcW w:w="1951" w:type="dxa"/>
            <w:tcBorders>
              <w:top w:val="single" w:sz="4" w:space="0" w:color="000000"/>
              <w:left w:val="single" w:sz="4" w:space="0" w:color="000000"/>
              <w:bottom w:val="single" w:sz="4" w:space="0" w:color="000000"/>
            </w:tcBorders>
            <w:shd w:val="clear" w:color="auto" w:fill="auto"/>
          </w:tcPr>
          <w:p w:rsidR="00613A29" w:rsidRPr="00A8354E" w:rsidRDefault="00613A29" w:rsidP="00AD4246">
            <w:pPr>
              <w:snapToGrid w:val="0"/>
              <w:jc w:val="right"/>
              <w:rPr>
                <w:szCs w:val="24"/>
              </w:rPr>
            </w:pPr>
            <w:r w:rsidRPr="00A8354E">
              <w:rPr>
                <w:szCs w:val="24"/>
              </w:rPr>
              <w:t>14:</w:t>
            </w:r>
            <w:r w:rsidR="00AD4246">
              <w:rPr>
                <w:szCs w:val="24"/>
              </w:rPr>
              <w:t>3</w:t>
            </w:r>
            <w:r w:rsidRPr="00A8354E">
              <w:rPr>
                <w:szCs w:val="24"/>
              </w:rPr>
              <w:t>0 -16:30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rsidR="00613A29" w:rsidRPr="00A8354E" w:rsidRDefault="00613A29" w:rsidP="008F458C">
            <w:pPr>
              <w:snapToGrid w:val="0"/>
              <w:rPr>
                <w:szCs w:val="24"/>
              </w:rPr>
            </w:pPr>
            <w:r w:rsidRPr="00A8354E">
              <w:rPr>
                <w:szCs w:val="24"/>
              </w:rPr>
              <w:t>Volné činnosti a aktivity dětí řízené pedagogickými pracovníky</w:t>
            </w:r>
          </w:p>
          <w:p w:rsidR="00613A29" w:rsidRPr="00A8354E" w:rsidRDefault="00613A29" w:rsidP="008F458C">
            <w:pPr>
              <w:rPr>
                <w:szCs w:val="24"/>
              </w:rPr>
            </w:pPr>
            <w:r w:rsidRPr="00A8354E">
              <w:rPr>
                <w:szCs w:val="24"/>
              </w:rPr>
              <w:lastRenderedPageBreak/>
              <w:t>zaměřené především na hry, zájmové činnosti a pohybové aktivity dětí, v případě pěkného počasí mohou probíhat na zahradě mateřské školy</w:t>
            </w:r>
          </w:p>
        </w:tc>
      </w:tr>
    </w:tbl>
    <w:p w:rsidR="00613A29" w:rsidRDefault="00613A29" w:rsidP="00613A29">
      <w:pPr>
        <w:pStyle w:val="Normlnweb"/>
        <w:spacing w:before="0" w:after="240"/>
        <w:ind w:left="705"/>
        <w:jc w:val="both"/>
        <w:rPr>
          <w:szCs w:val="24"/>
        </w:rPr>
      </w:pPr>
      <w:r>
        <w:rPr>
          <w:szCs w:val="24"/>
        </w:rPr>
        <w:lastRenderedPageBreak/>
        <w:t>Den v MŠ zahrnuje scházení dětí, volné hry a činnosti, tělovýchovnou chvilku, hry a činnosti na dané téma, pobyt venku, hygienu, přípravu na stolování, oběd, odpolední odpočinek, polední klidové aktivity, odpolední hry a činnosti (zájmové aktivity)</w:t>
      </w:r>
      <w:r w:rsidR="00AD4246">
        <w:rPr>
          <w:szCs w:val="24"/>
        </w:rPr>
        <w:t xml:space="preserve">. </w:t>
      </w:r>
      <w:r>
        <w:rPr>
          <w:szCs w:val="24"/>
        </w:rPr>
        <w:br/>
        <w:t>Denní program je pružný a umožňuje začleňování zvláštních akcí, jako j</w:t>
      </w:r>
      <w:r w:rsidR="00AD4246">
        <w:rPr>
          <w:szCs w:val="24"/>
        </w:rPr>
        <w:t>e</w:t>
      </w:r>
      <w:r>
        <w:rPr>
          <w:szCs w:val="24"/>
        </w:rPr>
        <w:t xml:space="preserve"> například </w:t>
      </w:r>
      <w:r w:rsidR="00AD4246">
        <w:rPr>
          <w:szCs w:val="24"/>
        </w:rPr>
        <w:t xml:space="preserve">seznamování s cizím jazykem, hra na zobcovou flétnu, práce s keramickou hlínou, seznámení se základy hry šachů, </w:t>
      </w:r>
      <w:r>
        <w:rPr>
          <w:szCs w:val="24"/>
        </w:rPr>
        <w:t>návštěvy rodičů, pobyt v přírodě, zohledňuje náladu skupiny dětí. Nenutí děti zabrané do hry, aby přešly k jiné činnosti. Je přizpůsobivý pro všechny skupiny dětí. Denní program může být dále pozměněn v případě, že to vyplývá ze školního vzdělávacího programu a v případě výletů, exkurzí, divadelních představení</w:t>
      </w:r>
      <w:r w:rsidR="00AD4246">
        <w:rPr>
          <w:szCs w:val="24"/>
        </w:rPr>
        <w:t>.</w:t>
      </w:r>
      <w:r>
        <w:rPr>
          <w:szCs w:val="24"/>
        </w:rPr>
        <w:t xml:space="preserve"> </w:t>
      </w:r>
      <w:r>
        <w:rPr>
          <w:szCs w:val="24"/>
        </w:rPr>
        <w:br/>
      </w:r>
    </w:p>
    <w:p w:rsidR="00613A29" w:rsidRDefault="00613A29" w:rsidP="00613A29">
      <w:pPr>
        <w:pStyle w:val="Normlnweb"/>
        <w:spacing w:after="240"/>
        <w:jc w:val="both"/>
        <w:rPr>
          <w:b/>
          <w:bCs/>
        </w:rPr>
      </w:pPr>
      <w:r>
        <w:rPr>
          <w:b/>
          <w:bCs/>
        </w:rPr>
        <w:t>21</w:t>
      </w:r>
      <w:r w:rsidR="00C51FA9">
        <w:rPr>
          <w:b/>
          <w:bCs/>
        </w:rPr>
        <w:t xml:space="preserve">. </w:t>
      </w:r>
      <w:r>
        <w:rPr>
          <w:b/>
          <w:bCs/>
        </w:rPr>
        <w:t>Doba určená pro přebírání dětí zákonnými zástupci</w:t>
      </w:r>
    </w:p>
    <w:p w:rsidR="00613A29" w:rsidRDefault="00613A29" w:rsidP="00613A29">
      <w:pPr>
        <w:jc w:val="both"/>
        <w:rPr>
          <w:b/>
          <w:bCs/>
          <w:i/>
          <w:szCs w:val="24"/>
        </w:rPr>
      </w:pPr>
    </w:p>
    <w:p w:rsidR="00613A29" w:rsidRDefault="00613A29" w:rsidP="00613A29">
      <w:pPr>
        <w:ind w:left="705" w:hanging="705"/>
        <w:jc w:val="both"/>
        <w:rPr>
          <w:szCs w:val="24"/>
        </w:rPr>
      </w:pPr>
      <w:r>
        <w:rPr>
          <w:szCs w:val="24"/>
        </w:rPr>
        <w:t>21. 1</w:t>
      </w:r>
      <w:r>
        <w:rPr>
          <w:szCs w:val="24"/>
        </w:rPr>
        <w:tab/>
        <w:t>Doporučená doba přivádění dětí do mateřské školy je v době od 6:</w:t>
      </w:r>
      <w:r w:rsidR="00AD4246">
        <w:rPr>
          <w:szCs w:val="24"/>
        </w:rPr>
        <w:t>3</w:t>
      </w:r>
      <w:r>
        <w:rPr>
          <w:szCs w:val="24"/>
        </w:rPr>
        <w:t>0 hod do 8:30 hod. Po předchozí dohodě s rodiči se lze dostavit s dítětem i v jiné době (nutnost nahlásit změny ve stravování).</w:t>
      </w:r>
    </w:p>
    <w:p w:rsidR="00613A29" w:rsidRDefault="00613A29" w:rsidP="00613A29">
      <w:pPr>
        <w:jc w:val="both"/>
        <w:rPr>
          <w:szCs w:val="24"/>
        </w:rPr>
      </w:pPr>
    </w:p>
    <w:p w:rsidR="00613A29" w:rsidRDefault="00613A29" w:rsidP="00613A29">
      <w:pPr>
        <w:jc w:val="both"/>
        <w:rPr>
          <w:szCs w:val="24"/>
        </w:rPr>
      </w:pPr>
      <w:r>
        <w:rPr>
          <w:szCs w:val="24"/>
        </w:rPr>
        <w:t>21. 2</w:t>
      </w:r>
      <w:r>
        <w:rPr>
          <w:szCs w:val="24"/>
        </w:rPr>
        <w:tab/>
        <w:t>Přivádění a převlékání dětí:</w:t>
      </w:r>
    </w:p>
    <w:p w:rsidR="00613A29" w:rsidRDefault="00613A29" w:rsidP="00613A29">
      <w:pPr>
        <w:ind w:left="708"/>
        <w:jc w:val="both"/>
        <w:rPr>
          <w:szCs w:val="24"/>
        </w:rPr>
      </w:pPr>
      <w:r>
        <w:rPr>
          <w:szCs w:val="24"/>
        </w:rPr>
        <w:t>Rodiče převlékají děti v šatně. Věci dětí ukládají podle značek dítěte do označených poliček a skříněk. Věci dětí rodiče označí tak, aby nemohlo dojít k záměně.</w:t>
      </w:r>
    </w:p>
    <w:p w:rsidR="00613A29" w:rsidRDefault="00613A29" w:rsidP="00613A29">
      <w:pPr>
        <w:jc w:val="both"/>
        <w:rPr>
          <w:szCs w:val="24"/>
        </w:rPr>
      </w:pPr>
    </w:p>
    <w:p w:rsidR="00613A29" w:rsidRDefault="00613A29" w:rsidP="00613A29">
      <w:pPr>
        <w:jc w:val="both"/>
        <w:rPr>
          <w:szCs w:val="24"/>
        </w:rPr>
      </w:pPr>
      <w:r>
        <w:rPr>
          <w:szCs w:val="24"/>
        </w:rPr>
        <w:t>21. 3</w:t>
      </w:r>
      <w:r>
        <w:rPr>
          <w:szCs w:val="24"/>
        </w:rPr>
        <w:tab/>
        <w:t>Předávání a vyzvedávání dětí:</w:t>
      </w:r>
    </w:p>
    <w:p w:rsidR="00613A29" w:rsidRDefault="00613A29" w:rsidP="00613A29">
      <w:pPr>
        <w:ind w:left="708"/>
        <w:jc w:val="both"/>
        <w:rPr>
          <w:szCs w:val="24"/>
        </w:rPr>
      </w:pPr>
      <w:r>
        <w:rPr>
          <w:szCs w:val="24"/>
        </w:rPr>
        <w:t>Rodiče jsou povinni děti přivádět až ke tř</w:t>
      </w:r>
      <w:r w:rsidR="00190001">
        <w:rPr>
          <w:szCs w:val="24"/>
        </w:rPr>
        <w:t>ídě, osobně je předat učitelce</w:t>
      </w:r>
      <w:r>
        <w:rPr>
          <w:szCs w:val="24"/>
        </w:rPr>
        <w:t xml:space="preserve"> a informovat ji o zdravotním stavu dítěte. Rodiče za děti zodpovídají až do předání učitelce. Rodiče neponechávají děti v šatně nikdy samotné. Děti z MŠ smí vyzvedávat pouze zákonní zástupci dětí a osoby jimi pověřené.</w:t>
      </w:r>
    </w:p>
    <w:p w:rsidR="00613A29" w:rsidRDefault="00613A29" w:rsidP="00613A29">
      <w:pPr>
        <w:jc w:val="both"/>
        <w:rPr>
          <w:szCs w:val="24"/>
        </w:rPr>
      </w:pPr>
    </w:p>
    <w:p w:rsidR="00613A29" w:rsidRDefault="00613A29" w:rsidP="00613A29">
      <w:pPr>
        <w:jc w:val="both"/>
        <w:rPr>
          <w:szCs w:val="24"/>
        </w:rPr>
      </w:pPr>
      <w:r>
        <w:rPr>
          <w:szCs w:val="24"/>
        </w:rPr>
        <w:t>21. 4</w:t>
      </w:r>
      <w:r>
        <w:rPr>
          <w:szCs w:val="24"/>
        </w:rPr>
        <w:tab/>
        <w:t>Čas – doba vyzvedávání dětí z MŠ:</w:t>
      </w:r>
    </w:p>
    <w:p w:rsidR="00613A29" w:rsidRDefault="00613A29" w:rsidP="00613A29">
      <w:pPr>
        <w:ind w:firstLine="708"/>
        <w:jc w:val="both"/>
        <w:rPr>
          <w:szCs w:val="24"/>
        </w:rPr>
      </w:pPr>
      <w:r>
        <w:rPr>
          <w:szCs w:val="24"/>
        </w:rPr>
        <w:t>Děti, které chodí domů po obědě, si vyzvedávají rodiče ve12 hod.</w:t>
      </w:r>
    </w:p>
    <w:p w:rsidR="00613A29" w:rsidRDefault="00613A29" w:rsidP="00613A29">
      <w:pPr>
        <w:ind w:left="708"/>
        <w:jc w:val="both"/>
        <w:rPr>
          <w:szCs w:val="24"/>
        </w:rPr>
      </w:pPr>
      <w:r>
        <w:rPr>
          <w:szCs w:val="24"/>
        </w:rPr>
        <w:t>Ostatní děti se rozcházejí mezi 14:00 hod a 16:30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w:t>
      </w:r>
    </w:p>
    <w:p w:rsidR="00613A29" w:rsidRDefault="00613A29" w:rsidP="00613A29">
      <w:pPr>
        <w:jc w:val="both"/>
        <w:rPr>
          <w:szCs w:val="24"/>
        </w:rPr>
      </w:pPr>
    </w:p>
    <w:p w:rsidR="00613A29" w:rsidRDefault="00613A29" w:rsidP="00613A29">
      <w:pPr>
        <w:pStyle w:val="Nadpis3"/>
        <w:jc w:val="both"/>
      </w:pPr>
      <w:r>
        <w:t>22</w:t>
      </w:r>
      <w:r w:rsidR="00C51FA9">
        <w:t xml:space="preserve">. </w:t>
      </w:r>
      <w:r>
        <w:t>Délka pobytu dětí v MŠ:</w:t>
      </w:r>
    </w:p>
    <w:p w:rsidR="00613A29" w:rsidRDefault="00613A29" w:rsidP="00613A29">
      <w:pPr>
        <w:jc w:val="both"/>
        <w:rPr>
          <w:szCs w:val="24"/>
          <w:u w:val="single"/>
        </w:rPr>
      </w:pPr>
    </w:p>
    <w:p w:rsidR="00613A29" w:rsidRDefault="00613A29" w:rsidP="00613A29">
      <w:pPr>
        <w:ind w:left="705" w:hanging="705"/>
        <w:jc w:val="both"/>
        <w:rPr>
          <w:szCs w:val="24"/>
        </w:rPr>
      </w:pPr>
      <w:r>
        <w:rPr>
          <w:szCs w:val="24"/>
        </w:rPr>
        <w:t>22. 1</w:t>
      </w:r>
      <w:r>
        <w:rPr>
          <w:szCs w:val="24"/>
        </w:rPr>
        <w:tab/>
        <w:t xml:space="preserve">Délka pobytu dítěte se řídí podle individuálních potřeb rodičů. Dítě může chodit do MŠ na celý den, nebo jen na dopoledne s obědem. Děti </w:t>
      </w:r>
      <w:proofErr w:type="gramStart"/>
      <w:r>
        <w:rPr>
          <w:szCs w:val="24"/>
        </w:rPr>
        <w:t>přicházejí</w:t>
      </w:r>
      <w:proofErr w:type="gramEnd"/>
      <w:r w:rsidR="00CC23A0">
        <w:rPr>
          <w:szCs w:val="24"/>
        </w:rPr>
        <w:t xml:space="preserve"> </w:t>
      </w:r>
      <w:r>
        <w:rPr>
          <w:szCs w:val="24"/>
        </w:rPr>
        <w:t xml:space="preserve">do MŠ do 8:30 hod. Pozdější příchody </w:t>
      </w:r>
      <w:proofErr w:type="gramStart"/>
      <w:r>
        <w:rPr>
          <w:szCs w:val="24"/>
        </w:rPr>
        <w:t>dohodnou</w:t>
      </w:r>
      <w:proofErr w:type="gramEnd"/>
      <w:r w:rsidR="00CC23A0">
        <w:rPr>
          <w:szCs w:val="24"/>
        </w:rPr>
        <w:t xml:space="preserve"> </w:t>
      </w:r>
      <w:r>
        <w:rPr>
          <w:szCs w:val="24"/>
        </w:rPr>
        <w:t>rodiče s učitelkami předem.</w:t>
      </w:r>
    </w:p>
    <w:p w:rsidR="00613A29" w:rsidRDefault="00613A29" w:rsidP="00613A29">
      <w:pPr>
        <w:jc w:val="both"/>
      </w:pPr>
    </w:p>
    <w:p w:rsidR="00613A29" w:rsidRDefault="00613A29" w:rsidP="00613A29">
      <w:pPr>
        <w:pStyle w:val="Nadpis3"/>
        <w:jc w:val="both"/>
      </w:pPr>
      <w:r>
        <w:t>23</w:t>
      </w:r>
      <w:r w:rsidR="00C51FA9">
        <w:t xml:space="preserve">. </w:t>
      </w:r>
      <w:r>
        <w:t>Způsob omlouvání dětí:</w:t>
      </w:r>
    </w:p>
    <w:p w:rsidR="00613A29" w:rsidRDefault="00613A29" w:rsidP="00613A29">
      <w:pPr>
        <w:jc w:val="both"/>
        <w:rPr>
          <w:szCs w:val="24"/>
          <w:u w:val="single"/>
        </w:rPr>
      </w:pPr>
    </w:p>
    <w:p w:rsidR="00613A29" w:rsidRDefault="00613A29" w:rsidP="00613A29">
      <w:pPr>
        <w:jc w:val="both"/>
        <w:rPr>
          <w:szCs w:val="24"/>
        </w:rPr>
      </w:pPr>
      <w:r>
        <w:rPr>
          <w:szCs w:val="24"/>
        </w:rPr>
        <w:t>23. 1</w:t>
      </w:r>
      <w:r>
        <w:rPr>
          <w:szCs w:val="24"/>
        </w:rPr>
        <w:tab/>
        <w:t>Rodiče mohou omluvit nepřítomnost dítěte:</w:t>
      </w:r>
    </w:p>
    <w:p w:rsidR="00B30F45" w:rsidRDefault="00B30F45" w:rsidP="00B30F45">
      <w:pPr>
        <w:numPr>
          <w:ilvl w:val="0"/>
          <w:numId w:val="6"/>
        </w:numPr>
        <w:ind w:left="0" w:hanging="11"/>
        <w:jc w:val="both"/>
        <w:rPr>
          <w:szCs w:val="24"/>
        </w:rPr>
      </w:pPr>
      <w:r>
        <w:rPr>
          <w:szCs w:val="24"/>
        </w:rPr>
        <w:t>osobně ve třídě učitelce</w:t>
      </w:r>
    </w:p>
    <w:p w:rsidR="00B30F45" w:rsidRDefault="00B30F45" w:rsidP="00613A29">
      <w:pPr>
        <w:numPr>
          <w:ilvl w:val="0"/>
          <w:numId w:val="6"/>
        </w:numPr>
        <w:ind w:left="0" w:hanging="11"/>
        <w:jc w:val="both"/>
        <w:rPr>
          <w:szCs w:val="24"/>
        </w:rPr>
      </w:pPr>
      <w:r>
        <w:rPr>
          <w:szCs w:val="24"/>
        </w:rPr>
        <w:t xml:space="preserve">telefonicky na číslech: </w:t>
      </w:r>
      <w:r w:rsidR="0084513F">
        <w:rPr>
          <w:szCs w:val="24"/>
        </w:rPr>
        <w:t>739046060,381253938</w:t>
      </w:r>
    </w:p>
    <w:p w:rsidR="00613A29" w:rsidRDefault="00B30F45" w:rsidP="00613A29">
      <w:pPr>
        <w:numPr>
          <w:ilvl w:val="0"/>
          <w:numId w:val="6"/>
        </w:numPr>
        <w:ind w:left="0" w:hanging="11"/>
        <w:jc w:val="both"/>
        <w:rPr>
          <w:szCs w:val="24"/>
        </w:rPr>
      </w:pPr>
      <w:r>
        <w:rPr>
          <w:szCs w:val="24"/>
        </w:rPr>
        <w:t>SMS zprávou na tel.</w:t>
      </w:r>
      <w:r w:rsidR="00613A29">
        <w:rPr>
          <w:szCs w:val="24"/>
        </w:rPr>
        <w:t xml:space="preserve">: </w:t>
      </w:r>
      <w:r w:rsidR="0084513F">
        <w:rPr>
          <w:szCs w:val="24"/>
        </w:rPr>
        <w:t>778764416</w:t>
      </w:r>
    </w:p>
    <w:p w:rsidR="00613A29" w:rsidRDefault="00613A29" w:rsidP="00613A29">
      <w:pPr>
        <w:ind w:hanging="11"/>
        <w:rPr>
          <w:szCs w:val="24"/>
        </w:rPr>
      </w:pPr>
    </w:p>
    <w:p w:rsidR="00613A29" w:rsidRDefault="00C51FA9" w:rsidP="00613A29">
      <w:pPr>
        <w:pStyle w:val="Nadpis3"/>
        <w:jc w:val="both"/>
      </w:pPr>
      <w:r>
        <w:lastRenderedPageBreak/>
        <w:t xml:space="preserve">24.  </w:t>
      </w:r>
      <w:r w:rsidR="00613A29">
        <w:t>Odhlašování a přihlašování obědů</w:t>
      </w:r>
    </w:p>
    <w:p w:rsidR="00613A29" w:rsidRDefault="00613A29" w:rsidP="00613A29">
      <w:pPr>
        <w:jc w:val="both"/>
        <w:rPr>
          <w:szCs w:val="24"/>
          <w:u w:val="single"/>
        </w:rPr>
      </w:pPr>
    </w:p>
    <w:p w:rsidR="00613A29" w:rsidRDefault="00613A29" w:rsidP="00613A29">
      <w:pPr>
        <w:ind w:left="705" w:hanging="705"/>
        <w:jc w:val="both"/>
        <w:rPr>
          <w:szCs w:val="24"/>
        </w:rPr>
      </w:pPr>
      <w:r>
        <w:rPr>
          <w:szCs w:val="24"/>
        </w:rPr>
        <w:t>24. 1</w:t>
      </w:r>
      <w:r>
        <w:rPr>
          <w:szCs w:val="24"/>
        </w:rPr>
        <w:tab/>
        <w:t>Obědy je možné odhlásit nebo přihlásit v době od 6:</w:t>
      </w:r>
      <w:r w:rsidR="00B30F45">
        <w:rPr>
          <w:szCs w:val="24"/>
        </w:rPr>
        <w:t>3</w:t>
      </w:r>
      <w:r w:rsidR="00EC1FD6">
        <w:rPr>
          <w:szCs w:val="24"/>
        </w:rPr>
        <w:t>0 do 12</w:t>
      </w:r>
      <w:r>
        <w:rPr>
          <w:szCs w:val="24"/>
        </w:rPr>
        <w:t>:</w:t>
      </w:r>
      <w:r w:rsidR="00B30F45">
        <w:rPr>
          <w:szCs w:val="24"/>
        </w:rPr>
        <w:t>3</w:t>
      </w:r>
      <w:r>
        <w:rPr>
          <w:szCs w:val="24"/>
        </w:rPr>
        <w:t xml:space="preserve">0 a to vždy den předem (např.: páteční oběd je nutné odhlásit nebo přihlásit nejpozději ve čtvrtek). </w:t>
      </w:r>
    </w:p>
    <w:p w:rsidR="00613A29" w:rsidRDefault="00613A29" w:rsidP="00613A29">
      <w:pPr>
        <w:ind w:left="705"/>
        <w:jc w:val="both"/>
        <w:rPr>
          <w:szCs w:val="24"/>
        </w:rPr>
      </w:pPr>
      <w:r>
        <w:rPr>
          <w:szCs w:val="24"/>
        </w:rPr>
        <w:t xml:space="preserve">Neodhlášený oběd (v případě náhlého onemocnění) si mohou rodiče vyzvednout a odnést ve vlastních nádobách v době vydávání obědů </w:t>
      </w:r>
      <w:proofErr w:type="gramStart"/>
      <w:r>
        <w:rPr>
          <w:szCs w:val="24"/>
        </w:rPr>
        <w:t>ve</w:t>
      </w:r>
      <w:proofErr w:type="gramEnd"/>
      <w:r>
        <w:rPr>
          <w:szCs w:val="24"/>
        </w:rPr>
        <w:t xml:space="preserve"> 12:00 ho</w:t>
      </w:r>
      <w:r w:rsidR="00B30F45">
        <w:rPr>
          <w:szCs w:val="24"/>
        </w:rPr>
        <w:t>d</w:t>
      </w:r>
      <w:r>
        <w:rPr>
          <w:szCs w:val="24"/>
        </w:rPr>
        <w:t xml:space="preserve">. (platí pouze v první den nepřítomnosti). </w:t>
      </w:r>
    </w:p>
    <w:p w:rsidR="003405AF" w:rsidRDefault="003405AF" w:rsidP="003405AF">
      <w:pPr>
        <w:jc w:val="both"/>
        <w:rPr>
          <w:szCs w:val="24"/>
        </w:rPr>
      </w:pPr>
      <w:proofErr w:type="gramStart"/>
      <w:r>
        <w:rPr>
          <w:szCs w:val="24"/>
        </w:rPr>
        <w:t>24.2     MŠ</w:t>
      </w:r>
      <w:proofErr w:type="gramEnd"/>
      <w:r>
        <w:rPr>
          <w:szCs w:val="24"/>
        </w:rPr>
        <w:t xml:space="preserve"> může v případě požadavků ze strany rodičovské veřejnosti rozhodnout, zda bude na základě posouzení personálních a materiálních podmínek připravovat dietní stravu pro své strávníky, jejichž zdravotní stav podle potvrzení lékaře vyžaduje stravovat se s omezením podle dietního režimu v souladu s Vyhláškou č. 107/2005 v novelizovaném znění. Pokud je nutné, aby dítě mělo vyřazeno z jídelníčku potravinu a nejedná se o dietní stravování v souladu s výše uvedenou vyhláškou, projedná zákonný zástupce s ředitelstvím školy tuto </w:t>
      </w:r>
      <w:proofErr w:type="gramStart"/>
      <w:r>
        <w:rPr>
          <w:szCs w:val="24"/>
        </w:rPr>
        <w:t>skutečnost</w:t>
      </w:r>
      <w:r w:rsidR="00F50EEB">
        <w:rPr>
          <w:szCs w:val="24"/>
        </w:rPr>
        <w:t xml:space="preserve"> . Zákonný</w:t>
      </w:r>
      <w:proofErr w:type="gramEnd"/>
      <w:r w:rsidR="00F50EEB">
        <w:rPr>
          <w:szCs w:val="24"/>
        </w:rPr>
        <w:t xml:space="preserve"> zástupce může na základě plné odpovědnosti za donesené potraviny z domova jako náhrada za vyloučené potraviny doplnit touto formou stravovací režim svého dítěte.</w:t>
      </w:r>
    </w:p>
    <w:p w:rsidR="00613A29" w:rsidRDefault="00613A29" w:rsidP="00613A29">
      <w:pPr>
        <w:overflowPunct/>
        <w:autoSpaceDE/>
        <w:jc w:val="both"/>
        <w:textAlignment w:val="auto"/>
        <w:rPr>
          <w:szCs w:val="24"/>
        </w:rPr>
      </w:pPr>
    </w:p>
    <w:p w:rsidR="00613A29" w:rsidRDefault="00613A29" w:rsidP="00613A29">
      <w:pPr>
        <w:pStyle w:val="Nadpis3"/>
        <w:jc w:val="both"/>
      </w:pPr>
      <w:r>
        <w:t>25</w:t>
      </w:r>
      <w:r w:rsidR="00C51FA9">
        <w:t xml:space="preserve">. </w:t>
      </w:r>
      <w:r>
        <w:t>Pobyt venku</w:t>
      </w:r>
    </w:p>
    <w:p w:rsidR="00613A29" w:rsidRDefault="00613A29" w:rsidP="00613A29">
      <w:pPr>
        <w:jc w:val="both"/>
        <w:rPr>
          <w:szCs w:val="24"/>
          <w:u w:val="single"/>
        </w:rPr>
      </w:pPr>
    </w:p>
    <w:p w:rsidR="00613A29" w:rsidRDefault="00613A29" w:rsidP="00613A29">
      <w:pPr>
        <w:ind w:left="705" w:hanging="705"/>
        <w:jc w:val="both"/>
        <w:rPr>
          <w:szCs w:val="24"/>
        </w:rPr>
      </w:pPr>
      <w:r>
        <w:rPr>
          <w:szCs w:val="24"/>
        </w:rPr>
        <w:t xml:space="preserve">25. 1  </w:t>
      </w:r>
      <w:r>
        <w:rPr>
          <w:szCs w:val="24"/>
        </w:rPr>
        <w:tab/>
        <w:t>V zařízeních pro děti předškolního věku je denní doba pobytu venku zpravidla 2 hodiny dopoledne, odpoledne se řídí délkou pobytu dětí v zařízení. V zimním i letním období lze dobu pobytu venku upravit s ohledem na venkovní teploty. Pobyt venku může být dále zkrácen nebo zcela vynechán pouze při mimořádně nepříznivých klimatických podmínkách a při vzniku nebo možnosti vzniku smogové situace. V letních měsících se provoz přizpůsobí tak, aby bylo možné provádět činnost dětí ve venkovním prostředí pozemku i stíněných teras v co největším rozsahu.</w:t>
      </w:r>
    </w:p>
    <w:p w:rsidR="00613A29" w:rsidRDefault="00613A29" w:rsidP="00613A29">
      <w:pPr>
        <w:jc w:val="both"/>
        <w:rPr>
          <w:szCs w:val="24"/>
        </w:rPr>
      </w:pPr>
      <w:r>
        <w:rPr>
          <w:szCs w:val="24"/>
        </w:rPr>
        <w:t xml:space="preserve"> </w:t>
      </w:r>
    </w:p>
    <w:p w:rsidR="00613A29" w:rsidRDefault="00613A29" w:rsidP="00613A29">
      <w:pPr>
        <w:pStyle w:val="Nadpis3"/>
        <w:jc w:val="both"/>
      </w:pPr>
    </w:p>
    <w:p w:rsidR="00613A29" w:rsidRDefault="00613A29" w:rsidP="00613A29">
      <w:pPr>
        <w:pStyle w:val="Nadpis3"/>
        <w:jc w:val="both"/>
      </w:pPr>
      <w:r>
        <w:t>26</w:t>
      </w:r>
      <w:r w:rsidR="00C51FA9">
        <w:t xml:space="preserve">. </w:t>
      </w:r>
      <w:r>
        <w:t>Změna režimu</w:t>
      </w:r>
    </w:p>
    <w:p w:rsidR="00613A29" w:rsidRDefault="00613A29" w:rsidP="00613A29">
      <w:pPr>
        <w:jc w:val="both"/>
        <w:rPr>
          <w:szCs w:val="24"/>
          <w:u w:val="single"/>
        </w:rPr>
      </w:pPr>
    </w:p>
    <w:p w:rsidR="00613A29" w:rsidRDefault="00613A29" w:rsidP="00613A29">
      <w:pPr>
        <w:ind w:left="705" w:hanging="705"/>
        <w:jc w:val="both"/>
        <w:rPr>
          <w:szCs w:val="24"/>
        </w:rPr>
      </w:pPr>
      <w:r>
        <w:rPr>
          <w:szCs w:val="24"/>
        </w:rPr>
        <w:t>26. 1</w:t>
      </w:r>
      <w:r>
        <w:rPr>
          <w:szCs w:val="24"/>
        </w:rPr>
        <w:tab/>
        <w:t xml:space="preserve">Stanovený základní denní režim může být pozměněn v případě, že to vyplývá ze školního vzdělávacího (rámcového) programu a v případě výletů, exkurzí, divadelních a filmových představení pro děti, besídek, dětských dnů a jiných akcí. </w:t>
      </w:r>
    </w:p>
    <w:p w:rsidR="00613A29" w:rsidRDefault="00613A29" w:rsidP="00613A29">
      <w:pPr>
        <w:overflowPunct/>
        <w:autoSpaceDE/>
        <w:jc w:val="both"/>
        <w:textAlignment w:val="auto"/>
        <w:rPr>
          <w:szCs w:val="24"/>
        </w:rPr>
      </w:pPr>
    </w:p>
    <w:p w:rsidR="00613A29" w:rsidRDefault="00613A29" w:rsidP="00613A29">
      <w:pPr>
        <w:pStyle w:val="Nadpis3"/>
        <w:ind w:left="567" w:hanging="567"/>
        <w:jc w:val="both"/>
      </w:pPr>
      <w:r>
        <w:t>Čl. V Podmínky zajištění bezpečnosti a ochrany zdraví dětí a jejich ochrany před sociálně patologickými jevy a před projevy diskriminace, nepřátelství nebo násilí</w:t>
      </w:r>
    </w:p>
    <w:p w:rsidR="00613A29" w:rsidRDefault="00613A29" w:rsidP="00613A29">
      <w:pPr>
        <w:jc w:val="both"/>
        <w:rPr>
          <w:szCs w:val="24"/>
        </w:rPr>
      </w:pPr>
    </w:p>
    <w:p w:rsidR="00613A29" w:rsidRDefault="00613A29" w:rsidP="00613A29">
      <w:pPr>
        <w:pStyle w:val="Nadpis3"/>
        <w:jc w:val="both"/>
      </w:pPr>
      <w:r>
        <w:t>27</w:t>
      </w:r>
      <w:r w:rsidR="00C51FA9">
        <w:t xml:space="preserve">. </w:t>
      </w:r>
      <w:r>
        <w:t xml:space="preserve">Péče o zdraví a bezpečnost dětí při vzdělávání </w:t>
      </w:r>
    </w:p>
    <w:p w:rsidR="00965FEF" w:rsidRDefault="00965FEF" w:rsidP="00965FEF">
      <w:pPr>
        <w:pStyle w:val="Odstavecseseznamem"/>
        <w:numPr>
          <w:ilvl w:val="0"/>
          <w:numId w:val="1"/>
        </w:numPr>
        <w:overflowPunct/>
        <w:autoSpaceDE/>
        <w:jc w:val="both"/>
        <w:textAlignment w:val="auto"/>
      </w:pPr>
      <w:r>
        <w:t>Za bezpečnost a ochranu dětí v době výchovně vzdělávací činnosti odpovídají učitelé mateřské školy (§ 5 odst. 1), 2) a 5 vyhlášky č. 14/2005 Sb.)</w:t>
      </w:r>
    </w:p>
    <w:p w:rsidR="008F458C" w:rsidRDefault="008F458C" w:rsidP="00965FEF">
      <w:pPr>
        <w:pStyle w:val="Odstavecseseznamem"/>
        <w:numPr>
          <w:ilvl w:val="0"/>
          <w:numId w:val="1"/>
        </w:numPr>
        <w:overflowPunct/>
        <w:autoSpaceDE/>
        <w:jc w:val="both"/>
        <w:textAlignment w:val="auto"/>
      </w:pPr>
    </w:p>
    <w:p w:rsidR="008F458C" w:rsidRDefault="008F458C" w:rsidP="008F458C">
      <w:pPr>
        <w:pStyle w:val="Odstavecseseznamem"/>
        <w:numPr>
          <w:ilvl w:val="0"/>
          <w:numId w:val="1"/>
        </w:numPr>
        <w:overflowPunct/>
        <w:autoSpaceDE/>
        <w:jc w:val="both"/>
        <w:textAlignment w:val="auto"/>
      </w:pPr>
      <w:r>
        <w:t>Počty dětí v mateřské škole se naplňují v souladu s § 2 odst. 1b, 2, 3 a 4 vyhlášky č. 14/2005 Sb.)</w:t>
      </w:r>
    </w:p>
    <w:p w:rsidR="00613A29" w:rsidRDefault="00613A29" w:rsidP="00613A29">
      <w:pPr>
        <w:jc w:val="both"/>
        <w:rPr>
          <w:szCs w:val="24"/>
        </w:rPr>
      </w:pPr>
    </w:p>
    <w:p w:rsidR="00613A29" w:rsidRDefault="00613A29" w:rsidP="00613A29">
      <w:pPr>
        <w:ind w:left="705" w:hanging="705"/>
        <w:jc w:val="both"/>
        <w:rPr>
          <w:szCs w:val="24"/>
        </w:rPr>
      </w:pPr>
      <w:r>
        <w:rPr>
          <w:szCs w:val="24"/>
        </w:rPr>
        <w:t>27. 1</w:t>
      </w:r>
      <w:r>
        <w:rPr>
          <w:szCs w:val="24"/>
        </w:rPr>
        <w:tab/>
        <w:t>Mateřská škola vykonává dohled nad dítětem od dob</w:t>
      </w:r>
      <w:r w:rsidR="00965FEF">
        <w:rPr>
          <w:szCs w:val="24"/>
        </w:rPr>
        <w:t xml:space="preserve">y, kdy je učitelka </w:t>
      </w:r>
      <w:r>
        <w:rPr>
          <w:szCs w:val="24"/>
        </w:rPr>
        <w:t>převezme od jeho zákonného zástupce nebo jím pověřené osoby</w:t>
      </w:r>
      <w:r w:rsidR="00965FEF">
        <w:rPr>
          <w:szCs w:val="24"/>
        </w:rPr>
        <w:t xml:space="preserve">, až do doby, kdy je učitelka </w:t>
      </w:r>
      <w:r>
        <w:rPr>
          <w:szCs w:val="24"/>
        </w:rPr>
        <w:t>předá jeho zákonnému zástupci nebo jím pověřené osobě. Předat dítě pověřené osobě lze jen na základě písemného pověření vystaveného zákonným zástupcem dítěte.</w:t>
      </w:r>
    </w:p>
    <w:p w:rsidR="00613A29" w:rsidRDefault="00613A29" w:rsidP="00613A29">
      <w:pPr>
        <w:jc w:val="both"/>
        <w:rPr>
          <w:szCs w:val="24"/>
        </w:rPr>
      </w:pPr>
    </w:p>
    <w:p w:rsidR="00613A29" w:rsidRDefault="00613A29" w:rsidP="00613A29">
      <w:pPr>
        <w:ind w:left="705" w:hanging="705"/>
        <w:jc w:val="both"/>
        <w:rPr>
          <w:szCs w:val="24"/>
        </w:rPr>
      </w:pPr>
      <w:r>
        <w:rPr>
          <w:szCs w:val="24"/>
        </w:rPr>
        <w:t>27. 2</w:t>
      </w:r>
      <w:r>
        <w:rPr>
          <w:szCs w:val="24"/>
        </w:rPr>
        <w:tab/>
        <w:t>K zajištění bezpečnosti dětí při pobytu mimo území mateřské školy stanoví</w:t>
      </w:r>
      <w:r w:rsidR="00DC0E6F">
        <w:rPr>
          <w:szCs w:val="24"/>
        </w:rPr>
        <w:t xml:space="preserve"> ředitelka nebo</w:t>
      </w:r>
      <w:r>
        <w:rPr>
          <w:szCs w:val="24"/>
        </w:rPr>
        <w:t xml:space="preserve"> vedoucí učitelka mateřské škol</w:t>
      </w:r>
      <w:r w:rsidR="008F458C">
        <w:rPr>
          <w:szCs w:val="24"/>
        </w:rPr>
        <w:t>y počet učitelek</w:t>
      </w:r>
      <w:r>
        <w:rPr>
          <w:szCs w:val="24"/>
        </w:rPr>
        <w:t xml:space="preserve"> tak, aby na </w:t>
      </w:r>
      <w:proofErr w:type="gramStart"/>
      <w:r w:rsidR="00DC0E6F">
        <w:rPr>
          <w:szCs w:val="24"/>
        </w:rPr>
        <w:t xml:space="preserve">jednu </w:t>
      </w:r>
      <w:r>
        <w:rPr>
          <w:szCs w:val="24"/>
        </w:rPr>
        <w:t xml:space="preserve"> připadlo</w:t>
      </w:r>
      <w:proofErr w:type="gramEnd"/>
      <w:r>
        <w:rPr>
          <w:szCs w:val="24"/>
        </w:rPr>
        <w:t xml:space="preserve"> nejvýše</w:t>
      </w:r>
    </w:p>
    <w:p w:rsidR="00613A29" w:rsidRDefault="00613A29" w:rsidP="00613A29">
      <w:pPr>
        <w:ind w:firstLine="705"/>
        <w:jc w:val="both"/>
        <w:rPr>
          <w:szCs w:val="24"/>
        </w:rPr>
      </w:pPr>
      <w:r>
        <w:rPr>
          <w:szCs w:val="24"/>
        </w:rPr>
        <w:t>a) 20 dětí z běžných tříd, nebo</w:t>
      </w:r>
    </w:p>
    <w:p w:rsidR="00613A29" w:rsidRDefault="00613A29" w:rsidP="00613A29">
      <w:pPr>
        <w:ind w:firstLine="705"/>
        <w:jc w:val="both"/>
        <w:rPr>
          <w:szCs w:val="24"/>
        </w:rPr>
      </w:pPr>
      <w:r>
        <w:rPr>
          <w:szCs w:val="24"/>
        </w:rPr>
        <w:t>b) 12 dětí ve třídě, kde jsou zařazeny děti se zdravotním postižením.</w:t>
      </w:r>
    </w:p>
    <w:p w:rsidR="00613A29" w:rsidRDefault="00613A29" w:rsidP="00613A29">
      <w:pPr>
        <w:jc w:val="both"/>
        <w:rPr>
          <w:szCs w:val="24"/>
        </w:rPr>
      </w:pPr>
    </w:p>
    <w:p w:rsidR="00613A29" w:rsidRDefault="00613A29" w:rsidP="00613A29">
      <w:pPr>
        <w:jc w:val="both"/>
        <w:rPr>
          <w:szCs w:val="24"/>
        </w:rPr>
      </w:pPr>
      <w:r>
        <w:rPr>
          <w:szCs w:val="24"/>
        </w:rPr>
        <w:t>27. 3</w:t>
      </w:r>
      <w:r>
        <w:rPr>
          <w:szCs w:val="24"/>
        </w:rPr>
        <w:tab/>
        <w:t>Výjimečně může ředitel</w:t>
      </w:r>
      <w:r w:rsidR="00B30F45">
        <w:rPr>
          <w:szCs w:val="24"/>
        </w:rPr>
        <w:t>ka</w:t>
      </w:r>
      <w:r>
        <w:rPr>
          <w:szCs w:val="24"/>
        </w:rPr>
        <w:t xml:space="preserve"> mateřské školy zvýšit počty dětí uvedené</w:t>
      </w:r>
    </w:p>
    <w:p w:rsidR="00613A29" w:rsidRDefault="00613A29" w:rsidP="00613A29">
      <w:pPr>
        <w:ind w:firstLine="708"/>
        <w:jc w:val="both"/>
        <w:rPr>
          <w:szCs w:val="24"/>
        </w:rPr>
      </w:pPr>
      <w:r>
        <w:rPr>
          <w:szCs w:val="24"/>
        </w:rPr>
        <w:t>a) v odstavci 2 písm. a), nejvýše však o 8 dětí, nebo</w:t>
      </w:r>
    </w:p>
    <w:p w:rsidR="00613A29" w:rsidRDefault="00613A29" w:rsidP="00613A29">
      <w:pPr>
        <w:ind w:firstLine="708"/>
        <w:jc w:val="both"/>
        <w:rPr>
          <w:szCs w:val="24"/>
        </w:rPr>
      </w:pPr>
      <w:r>
        <w:rPr>
          <w:szCs w:val="24"/>
        </w:rPr>
        <w:t>b) v odstavci 2 písm. b), nejvýše však o 11 dětí.</w:t>
      </w:r>
    </w:p>
    <w:p w:rsidR="00613A29" w:rsidRDefault="00613A29" w:rsidP="00613A29">
      <w:pPr>
        <w:jc w:val="both"/>
        <w:rPr>
          <w:szCs w:val="24"/>
        </w:rPr>
      </w:pPr>
    </w:p>
    <w:p w:rsidR="00DC0E6F" w:rsidRDefault="00613A29" w:rsidP="00613A29">
      <w:pPr>
        <w:ind w:left="705" w:hanging="705"/>
        <w:jc w:val="both"/>
        <w:rPr>
          <w:szCs w:val="24"/>
        </w:rPr>
      </w:pPr>
      <w:r>
        <w:rPr>
          <w:szCs w:val="24"/>
        </w:rPr>
        <w:t>27. 4</w:t>
      </w:r>
      <w:r>
        <w:rPr>
          <w:szCs w:val="24"/>
        </w:rPr>
        <w:tab/>
        <w:t xml:space="preserve">Při zvýšení počtu dětí podle odstavce 3 nebo při specifických činnostech, například sportovních činnostech, nebo při pobytu dětí v prostředí náročném na bezpečnost určí </w:t>
      </w:r>
    </w:p>
    <w:p w:rsidR="00DC0E6F" w:rsidRDefault="00DC0E6F" w:rsidP="00DC0E6F">
      <w:pPr>
        <w:jc w:val="both"/>
        <w:rPr>
          <w:szCs w:val="24"/>
        </w:rPr>
      </w:pPr>
      <w:r>
        <w:rPr>
          <w:szCs w:val="24"/>
        </w:rPr>
        <w:t xml:space="preserve">            ředitelka nebo </w:t>
      </w:r>
      <w:r w:rsidR="00613A29">
        <w:rPr>
          <w:szCs w:val="24"/>
        </w:rPr>
        <w:t xml:space="preserve">vedoucí učitelka mateřské školy k zajištění bezpečnosti dětí </w:t>
      </w:r>
      <w:r>
        <w:rPr>
          <w:szCs w:val="24"/>
        </w:rPr>
        <w:t>další učitelku</w:t>
      </w:r>
      <w:r w:rsidR="00613A29">
        <w:rPr>
          <w:szCs w:val="24"/>
        </w:rPr>
        <w:t>,</w:t>
      </w:r>
    </w:p>
    <w:p w:rsidR="00DC0E6F" w:rsidRDefault="00DC0E6F" w:rsidP="00DC0E6F">
      <w:pPr>
        <w:jc w:val="both"/>
        <w:rPr>
          <w:szCs w:val="24"/>
        </w:rPr>
      </w:pPr>
      <w:r>
        <w:rPr>
          <w:szCs w:val="24"/>
        </w:rPr>
        <w:t xml:space="preserve">          </w:t>
      </w:r>
      <w:r w:rsidR="00613A29">
        <w:rPr>
          <w:szCs w:val="24"/>
        </w:rPr>
        <w:t xml:space="preserve"> ve výjimečných případech jinou zletilou osobu, která je způsobilá k právním úkonům a </w:t>
      </w:r>
      <w:r>
        <w:rPr>
          <w:szCs w:val="24"/>
        </w:rPr>
        <w:t xml:space="preserve">                                        </w:t>
      </w:r>
    </w:p>
    <w:p w:rsidR="00DC0E6F" w:rsidRDefault="00DC0E6F" w:rsidP="00DC0E6F">
      <w:pPr>
        <w:jc w:val="both"/>
        <w:rPr>
          <w:szCs w:val="24"/>
        </w:rPr>
      </w:pPr>
      <w:r>
        <w:rPr>
          <w:szCs w:val="24"/>
        </w:rPr>
        <w:t xml:space="preserve">           </w:t>
      </w:r>
      <w:r w:rsidR="00613A29">
        <w:rPr>
          <w:szCs w:val="24"/>
        </w:rPr>
        <w:t xml:space="preserve">která je v pracovněprávním vztahu k právnické osobě, která vykonává činnost mateřské </w:t>
      </w:r>
      <w:r>
        <w:rPr>
          <w:szCs w:val="24"/>
        </w:rPr>
        <w:t xml:space="preserve">      </w:t>
      </w:r>
    </w:p>
    <w:p w:rsidR="00613A29" w:rsidRDefault="00DC0E6F" w:rsidP="00DC0E6F">
      <w:pPr>
        <w:jc w:val="both"/>
        <w:rPr>
          <w:szCs w:val="24"/>
        </w:rPr>
      </w:pPr>
      <w:r>
        <w:rPr>
          <w:szCs w:val="24"/>
        </w:rPr>
        <w:t xml:space="preserve">           </w:t>
      </w:r>
      <w:r w:rsidR="00613A29">
        <w:rPr>
          <w:szCs w:val="24"/>
        </w:rPr>
        <w:t>školy.</w:t>
      </w:r>
    </w:p>
    <w:p w:rsidR="00613A29" w:rsidRDefault="00613A29" w:rsidP="00613A29">
      <w:pPr>
        <w:jc w:val="both"/>
        <w:rPr>
          <w:szCs w:val="24"/>
        </w:rPr>
      </w:pPr>
    </w:p>
    <w:p w:rsidR="00613A29" w:rsidRDefault="00613A29" w:rsidP="00613A29">
      <w:pPr>
        <w:ind w:left="705" w:hanging="705"/>
        <w:jc w:val="both"/>
        <w:rPr>
          <w:szCs w:val="24"/>
        </w:rPr>
      </w:pPr>
      <w:r>
        <w:rPr>
          <w:szCs w:val="24"/>
        </w:rPr>
        <w:t>27. 5</w:t>
      </w:r>
      <w:r>
        <w:rPr>
          <w:szCs w:val="24"/>
        </w:rPr>
        <w:tab/>
        <w:t>Při zajišťování zotavovacích pobytů, popřípadě výletů pro děti</w:t>
      </w:r>
      <w:r w:rsidR="00B30F45">
        <w:rPr>
          <w:szCs w:val="24"/>
        </w:rPr>
        <w:t>,</w:t>
      </w:r>
      <w:r w:rsidR="00DC0E6F">
        <w:rPr>
          <w:szCs w:val="24"/>
        </w:rPr>
        <w:t xml:space="preserve"> určí ředitelka </w:t>
      </w:r>
      <w:r>
        <w:rPr>
          <w:szCs w:val="24"/>
        </w:rPr>
        <w:t>mateřské škol</w:t>
      </w:r>
      <w:r w:rsidR="00DC0E6F">
        <w:rPr>
          <w:szCs w:val="24"/>
        </w:rPr>
        <w:t>y počet učitelek</w:t>
      </w:r>
      <w:r>
        <w:rPr>
          <w:szCs w:val="24"/>
        </w:rPr>
        <w:t xml:space="preserve"> tak, aby byla zajištěna výchova dětí, včetně dětí se zdravotním postižením, jejich bezpečnost a ochrana zdraví.</w:t>
      </w:r>
    </w:p>
    <w:p w:rsidR="00613A29" w:rsidRDefault="00613A29" w:rsidP="00613A29">
      <w:pPr>
        <w:jc w:val="both"/>
        <w:rPr>
          <w:szCs w:val="24"/>
        </w:rPr>
      </w:pPr>
    </w:p>
    <w:p w:rsidR="00613A29" w:rsidRDefault="00613A29" w:rsidP="00613A29">
      <w:pPr>
        <w:ind w:left="705" w:hanging="705"/>
        <w:jc w:val="both"/>
        <w:rPr>
          <w:szCs w:val="24"/>
        </w:rPr>
      </w:pPr>
      <w:r>
        <w:rPr>
          <w:szCs w:val="24"/>
        </w:rPr>
        <w:t>27. 6</w:t>
      </w:r>
      <w:r>
        <w:rPr>
          <w:szCs w:val="24"/>
        </w:rPr>
        <w:tab/>
        <w:t>Při vzdělávání dětí</w:t>
      </w:r>
      <w:r w:rsidR="00965FEF">
        <w:rPr>
          <w:szCs w:val="24"/>
        </w:rPr>
        <w:t xml:space="preserve"> dodržují učitelky</w:t>
      </w:r>
      <w:r>
        <w:rPr>
          <w:szCs w:val="24"/>
        </w:rPr>
        <w:t xml:space="preserve"> pravidla a zásady bezpečnosti a ochrany zdraví při práci, které pro tuto oblast stanoví platná školská a pracovněprávní legislativa.</w:t>
      </w:r>
    </w:p>
    <w:p w:rsidR="00613A29" w:rsidRDefault="00613A29" w:rsidP="00613A29">
      <w:pPr>
        <w:jc w:val="both"/>
        <w:rPr>
          <w:szCs w:val="24"/>
        </w:rPr>
      </w:pPr>
    </w:p>
    <w:p w:rsidR="00613A29" w:rsidRDefault="00613A29" w:rsidP="00613A29">
      <w:pPr>
        <w:ind w:left="705" w:hanging="705"/>
        <w:jc w:val="both"/>
        <w:rPr>
          <w:szCs w:val="24"/>
        </w:rPr>
      </w:pPr>
      <w:r>
        <w:rPr>
          <w:szCs w:val="24"/>
        </w:rPr>
        <w:t>27. 7</w:t>
      </w:r>
      <w:r>
        <w:rPr>
          <w:szCs w:val="24"/>
        </w:rPr>
        <w:tab/>
        <w:t>Zejména vzhledem k ochraně zdraví ostatních</w:t>
      </w:r>
      <w:r w:rsidR="00DC0E6F">
        <w:rPr>
          <w:szCs w:val="24"/>
        </w:rPr>
        <w:t xml:space="preserve"> dětí může učitelka</w:t>
      </w:r>
      <w:r>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613A29" w:rsidRDefault="00613A29" w:rsidP="00613A29">
      <w:pPr>
        <w:ind w:left="705" w:hanging="705"/>
        <w:jc w:val="both"/>
        <w:rPr>
          <w:szCs w:val="24"/>
        </w:rPr>
      </w:pPr>
      <w:r>
        <w:rPr>
          <w:szCs w:val="24"/>
        </w:rPr>
        <w:t>27. 8</w:t>
      </w:r>
      <w:r>
        <w:rPr>
          <w:szCs w:val="24"/>
        </w:rPr>
        <w:tab/>
        <w:t>Také při nástupu dítěte po jeho onemocnění si mů</w:t>
      </w:r>
      <w:r w:rsidR="00DC0E6F">
        <w:rPr>
          <w:szCs w:val="24"/>
        </w:rPr>
        <w:t>že vyžádat učitelka</w:t>
      </w:r>
      <w:r>
        <w:rPr>
          <w:szCs w:val="24"/>
        </w:rPr>
        <w:t xml:space="preserve"> od zákonného zástupce dítěte písemné potvrzení od ošetřujícího lékaře, že dítě je zdravé a může být v kolektivu ostatních dětí. </w:t>
      </w:r>
    </w:p>
    <w:p w:rsidR="00613A29" w:rsidRDefault="00613A29" w:rsidP="00613A29">
      <w:pPr>
        <w:jc w:val="both"/>
        <w:rPr>
          <w:szCs w:val="24"/>
        </w:rPr>
      </w:pPr>
    </w:p>
    <w:p w:rsidR="00613A29" w:rsidRDefault="00613A29" w:rsidP="00613A29">
      <w:pPr>
        <w:ind w:left="705" w:hanging="705"/>
        <w:jc w:val="both"/>
        <w:rPr>
          <w:szCs w:val="24"/>
        </w:rPr>
      </w:pPr>
      <w:r>
        <w:rPr>
          <w:szCs w:val="24"/>
        </w:rPr>
        <w:t>27. 9</w:t>
      </w:r>
      <w:r>
        <w:rPr>
          <w:szCs w:val="24"/>
        </w:rPr>
        <w:tab/>
        <w:t>Zejména při dále uvedených specifických činnostech, které vyžadují zvýšený dohled na bezpečnost dětí,</w:t>
      </w:r>
      <w:r w:rsidR="00DC0E6F">
        <w:rPr>
          <w:szCs w:val="24"/>
        </w:rPr>
        <w:t xml:space="preserve"> dodržují učitelky</w:t>
      </w:r>
      <w:r>
        <w:rPr>
          <w:szCs w:val="24"/>
        </w:rPr>
        <w:t xml:space="preserve"> i ostatní zaměstnanci následující zásady, podrobněji popsané v dalších směrnicích školy, zejména směrnicí k výletům, školám v přírodě a BOZP:</w:t>
      </w:r>
    </w:p>
    <w:p w:rsidR="00385FDF" w:rsidRDefault="00385FDF" w:rsidP="00613A29">
      <w:pPr>
        <w:ind w:left="705" w:hanging="705"/>
        <w:jc w:val="both"/>
        <w:rPr>
          <w:szCs w:val="24"/>
        </w:rPr>
      </w:pPr>
    </w:p>
    <w:p w:rsidR="00613A29" w:rsidRDefault="00613A29" w:rsidP="00613A29">
      <w:pPr>
        <w:overflowPunct/>
        <w:autoSpaceDE/>
        <w:spacing w:after="120"/>
        <w:ind w:left="993" w:hanging="288"/>
        <w:jc w:val="both"/>
        <w:textAlignment w:val="auto"/>
        <w:rPr>
          <w:szCs w:val="24"/>
        </w:rPr>
      </w:pPr>
      <w:r>
        <w:rPr>
          <w:szCs w:val="24"/>
        </w:rPr>
        <w:t>a)</w:t>
      </w:r>
      <w:r>
        <w:rPr>
          <w:szCs w:val="24"/>
        </w:rPr>
        <w:tab/>
        <w:t xml:space="preserve">při přesunech dětí při pobytu mimo území mateřské školy po pozemních komunikacích se pedagogický dozor řídí pravidly silničního provozu, </w:t>
      </w:r>
    </w:p>
    <w:p w:rsidR="00613A29" w:rsidRDefault="00613A29" w:rsidP="00613A29">
      <w:pPr>
        <w:ind w:left="1860"/>
        <w:jc w:val="both"/>
        <w:rPr>
          <w:szCs w:val="24"/>
        </w:rPr>
      </w:pPr>
    </w:p>
    <w:p w:rsidR="00613A29" w:rsidRDefault="00613A29" w:rsidP="00613A29">
      <w:pPr>
        <w:overflowPunct/>
        <w:autoSpaceDE/>
        <w:spacing w:after="120"/>
        <w:ind w:left="709"/>
        <w:jc w:val="both"/>
        <w:textAlignment w:val="auto"/>
        <w:rPr>
          <w:szCs w:val="24"/>
        </w:rPr>
      </w:pPr>
      <w:r>
        <w:rPr>
          <w:szCs w:val="24"/>
        </w:rPr>
        <w:t>b) pobyt dětí v přírodě</w:t>
      </w:r>
    </w:p>
    <w:p w:rsidR="00613A29" w:rsidRDefault="004E007F" w:rsidP="00613A29">
      <w:pPr>
        <w:numPr>
          <w:ilvl w:val="1"/>
          <w:numId w:val="7"/>
        </w:numPr>
        <w:overflowPunct/>
        <w:autoSpaceDE/>
        <w:ind w:left="1276" w:hanging="283"/>
        <w:jc w:val="both"/>
        <w:textAlignment w:val="auto"/>
        <w:rPr>
          <w:szCs w:val="24"/>
        </w:rPr>
      </w:pPr>
      <w:r>
        <w:rPr>
          <w:szCs w:val="24"/>
        </w:rPr>
        <w:t>využívají se pouze známá bezpečn</w:t>
      </w:r>
      <w:r w:rsidR="00DC0E6F">
        <w:rPr>
          <w:szCs w:val="24"/>
        </w:rPr>
        <w:t xml:space="preserve">á místa, učitelky </w:t>
      </w:r>
      <w:r>
        <w:rPr>
          <w:szCs w:val="24"/>
        </w:rPr>
        <w:t xml:space="preserve">dbají, aby děti neopustily vymezené prostranství </w:t>
      </w:r>
    </w:p>
    <w:p w:rsidR="004E007F" w:rsidRPr="004E007F" w:rsidRDefault="00DC0E6F" w:rsidP="004E007F">
      <w:pPr>
        <w:numPr>
          <w:ilvl w:val="1"/>
          <w:numId w:val="7"/>
        </w:numPr>
        <w:overflowPunct/>
        <w:autoSpaceDE/>
        <w:ind w:left="1276" w:hanging="283"/>
        <w:jc w:val="both"/>
        <w:textAlignment w:val="auto"/>
        <w:rPr>
          <w:szCs w:val="24"/>
        </w:rPr>
      </w:pPr>
      <w:r>
        <w:rPr>
          <w:szCs w:val="24"/>
        </w:rPr>
        <w:t>učitelky</w:t>
      </w:r>
      <w:r w:rsidR="004E007F">
        <w:rPr>
          <w:szCs w:val="24"/>
        </w:rPr>
        <w:t xml:space="preserve"> před pobytem dětí zkontrolují prostor a odstraní všechny nebezpečné věci a překážky (sklo, hřebíky, plechovky, ostré velké kameny apod.)</w:t>
      </w:r>
    </w:p>
    <w:p w:rsidR="00613A29" w:rsidRDefault="00613A29" w:rsidP="00613A29">
      <w:pPr>
        <w:overflowPunct/>
        <w:autoSpaceDE/>
        <w:spacing w:after="120"/>
        <w:ind w:left="1860"/>
        <w:jc w:val="both"/>
        <w:textAlignment w:val="auto"/>
        <w:rPr>
          <w:szCs w:val="24"/>
        </w:rPr>
      </w:pPr>
    </w:p>
    <w:p w:rsidR="00613A29" w:rsidRDefault="00613A29" w:rsidP="00613A29">
      <w:pPr>
        <w:overflowPunct/>
        <w:autoSpaceDE/>
        <w:spacing w:after="120"/>
        <w:ind w:left="709"/>
        <w:jc w:val="both"/>
        <w:textAlignment w:val="auto"/>
        <w:rPr>
          <w:szCs w:val="24"/>
        </w:rPr>
      </w:pPr>
      <w:r>
        <w:rPr>
          <w:szCs w:val="24"/>
        </w:rPr>
        <w:t>c) sportovní činnosti a pohybové aktivity</w:t>
      </w:r>
    </w:p>
    <w:p w:rsidR="00613A29" w:rsidRDefault="00613A29" w:rsidP="00613A29">
      <w:pPr>
        <w:numPr>
          <w:ilvl w:val="1"/>
          <w:numId w:val="7"/>
        </w:numPr>
        <w:overflowPunct/>
        <w:autoSpaceDE/>
        <w:ind w:left="1276" w:hanging="283"/>
        <w:jc w:val="both"/>
        <w:textAlignment w:val="auto"/>
        <w:rPr>
          <w:szCs w:val="24"/>
        </w:rPr>
      </w:pPr>
      <w:r>
        <w:rPr>
          <w:szCs w:val="24"/>
        </w:rPr>
        <w:t xml:space="preserve">před cvičením dětí a dalšími pohybovými aktivitami, které probíhají ve třídách, popřípadě v jiných vyčleněných prostorách v objektu budovy mateřské školy nebo probíhají na venkovních prostorách areálu mateřské školy, </w:t>
      </w:r>
      <w:proofErr w:type="gramStart"/>
      <w:r>
        <w:rPr>
          <w:szCs w:val="24"/>
        </w:rPr>
        <w:t>k</w:t>
      </w:r>
      <w:r w:rsidR="00DC0E6F">
        <w:rPr>
          <w:szCs w:val="24"/>
        </w:rPr>
        <w:t>ontrolují  učitelky</w:t>
      </w:r>
      <w:proofErr w:type="gramEnd"/>
      <w:r>
        <w:rPr>
          <w:szCs w:val="24"/>
        </w:rPr>
        <w:t>, zda prostory jsou k těmto aktivitám dostatečně připraveny, odstraňují všechny překážky, které by mohly vést ke zranění dítěte a při použití tělocvičného načiní a nářadí kontrolují jeho funkčnost a bezpečnost</w:t>
      </w:r>
    </w:p>
    <w:p w:rsidR="00613A29" w:rsidRDefault="00DC0E6F" w:rsidP="00613A29">
      <w:pPr>
        <w:numPr>
          <w:ilvl w:val="1"/>
          <w:numId w:val="7"/>
        </w:numPr>
        <w:overflowPunct/>
        <w:autoSpaceDE/>
        <w:ind w:left="1276" w:hanging="283"/>
        <w:jc w:val="both"/>
        <w:textAlignment w:val="auto"/>
        <w:rPr>
          <w:szCs w:val="24"/>
        </w:rPr>
      </w:pPr>
      <w:r>
        <w:rPr>
          <w:szCs w:val="24"/>
        </w:rPr>
        <w:lastRenderedPageBreak/>
        <w:t>učitelky</w:t>
      </w:r>
      <w:r w:rsidR="00613A29">
        <w:rPr>
          <w:szCs w:val="24"/>
        </w:rPr>
        <w:t xml:space="preserve"> dále dbají, aby cvičení a pohybové aktivity byly přiměřené věku dětí a podle toho přizpůsobují intenzitu a obtížnost těchto aktivit individuálním schopnostem jednotlivých dětí</w:t>
      </w:r>
    </w:p>
    <w:p w:rsidR="00613A29" w:rsidRDefault="00613A29" w:rsidP="00613A29">
      <w:pPr>
        <w:ind w:left="1860"/>
        <w:jc w:val="both"/>
        <w:rPr>
          <w:szCs w:val="24"/>
        </w:rPr>
      </w:pPr>
    </w:p>
    <w:p w:rsidR="00613A29" w:rsidRDefault="00613A29" w:rsidP="00613A29">
      <w:pPr>
        <w:overflowPunct/>
        <w:autoSpaceDE/>
        <w:spacing w:after="120"/>
        <w:ind w:left="709"/>
        <w:jc w:val="both"/>
        <w:textAlignment w:val="auto"/>
        <w:rPr>
          <w:szCs w:val="24"/>
        </w:rPr>
      </w:pPr>
      <w:r>
        <w:rPr>
          <w:szCs w:val="24"/>
        </w:rPr>
        <w:t>d) pracovní a výtvarné činnosti</w:t>
      </w:r>
    </w:p>
    <w:p w:rsidR="00613A29" w:rsidRDefault="00613A29" w:rsidP="00613A29">
      <w:pPr>
        <w:numPr>
          <w:ilvl w:val="1"/>
          <w:numId w:val="7"/>
        </w:numPr>
        <w:overflowPunct/>
        <w:autoSpaceDE/>
        <w:ind w:left="1276" w:hanging="283"/>
        <w:jc w:val="both"/>
        <w:textAlignment w:val="auto"/>
        <w:rPr>
          <w:szCs w:val="24"/>
        </w:rPr>
      </w:pPr>
      <w:r>
        <w:rPr>
          <w:szCs w:val="24"/>
        </w:rPr>
        <w:t>při aktivitách rozvíjejících zručnost a výtvarné cítění dětí, při kterých je nezbytné použít nástroje, jako jsou nůžky, nože, kladívka apod., vykonávají děti práci s těmito nástroji za zvýšené opatrnosti a výhradně pod dohlede</w:t>
      </w:r>
      <w:r w:rsidR="00DC0E6F">
        <w:rPr>
          <w:szCs w:val="24"/>
        </w:rPr>
        <w:t>m učitelky</w:t>
      </w:r>
      <w:r>
        <w:rPr>
          <w:szCs w:val="24"/>
        </w:rPr>
        <w:t xml:space="preserve">, nástroje jsou zvlášť upravené (nůžky nesmí mít ostré hroty apod.) </w:t>
      </w:r>
    </w:p>
    <w:p w:rsidR="00613A29" w:rsidRDefault="00613A29" w:rsidP="00613A29">
      <w:pPr>
        <w:overflowPunct/>
        <w:autoSpaceDE/>
        <w:jc w:val="both"/>
        <w:textAlignment w:val="auto"/>
        <w:rPr>
          <w:szCs w:val="24"/>
        </w:rPr>
      </w:pPr>
    </w:p>
    <w:p w:rsidR="00613A29" w:rsidRDefault="00613A29" w:rsidP="00613A29">
      <w:pPr>
        <w:ind w:left="705" w:hanging="705"/>
        <w:jc w:val="both"/>
        <w:rPr>
          <w:szCs w:val="24"/>
        </w:rPr>
      </w:pPr>
      <w:r>
        <w:rPr>
          <w:szCs w:val="24"/>
        </w:rPr>
        <w:t>27. 10</w:t>
      </w:r>
      <w:r>
        <w:rPr>
          <w:szCs w:val="24"/>
        </w:rPr>
        <w:tab/>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rsidR="00385FDF" w:rsidRDefault="00385FDF" w:rsidP="00613A29">
      <w:pPr>
        <w:ind w:left="705" w:hanging="705"/>
        <w:jc w:val="both"/>
        <w:rPr>
          <w:szCs w:val="24"/>
        </w:rPr>
      </w:pPr>
    </w:p>
    <w:p w:rsidR="00613A29" w:rsidRDefault="00613A29" w:rsidP="00613A29">
      <w:pPr>
        <w:jc w:val="both"/>
        <w:rPr>
          <w:szCs w:val="24"/>
        </w:rPr>
      </w:pPr>
    </w:p>
    <w:p w:rsidR="00613A29" w:rsidRDefault="00C51FA9" w:rsidP="00613A29">
      <w:pPr>
        <w:pStyle w:val="Nadpis3"/>
        <w:ind w:left="705" w:hanging="705"/>
        <w:jc w:val="both"/>
      </w:pPr>
      <w:r>
        <w:t xml:space="preserve">28.  </w:t>
      </w:r>
      <w:r w:rsidR="00613A29">
        <w:t>Ochrana před rizikovým chováním a před projevy diskriminace, nepřátelství nebo násilí</w:t>
      </w:r>
    </w:p>
    <w:p w:rsidR="00613A29" w:rsidRDefault="00613A29" w:rsidP="00613A29">
      <w:pPr>
        <w:jc w:val="both"/>
        <w:rPr>
          <w:szCs w:val="24"/>
        </w:rPr>
      </w:pPr>
    </w:p>
    <w:p w:rsidR="00613A29" w:rsidRDefault="00613A29" w:rsidP="00613A29">
      <w:pPr>
        <w:ind w:left="709" w:hanging="709"/>
        <w:jc w:val="both"/>
        <w:rPr>
          <w:szCs w:val="24"/>
        </w:rPr>
      </w:pPr>
      <w:r>
        <w:rPr>
          <w:szCs w:val="24"/>
        </w:rPr>
        <w:t>28. 1</w:t>
      </w:r>
      <w:r>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613A29" w:rsidRDefault="00613A29" w:rsidP="00613A29">
      <w:pPr>
        <w:jc w:val="both"/>
        <w:rPr>
          <w:szCs w:val="24"/>
        </w:rPr>
      </w:pPr>
    </w:p>
    <w:p w:rsidR="00613A29" w:rsidRDefault="00613A29" w:rsidP="00613A29">
      <w:pPr>
        <w:ind w:left="709" w:hanging="709"/>
        <w:jc w:val="both"/>
        <w:rPr>
          <w:szCs w:val="24"/>
        </w:rPr>
      </w:pPr>
      <w:r>
        <w:rPr>
          <w:szCs w:val="24"/>
        </w:rPr>
        <w:t>28. 2</w:t>
      </w:r>
      <w:r>
        <w:rPr>
          <w:szCs w:val="24"/>
        </w:rPr>
        <w:tab/>
        <w:t>V rámci prevence před projevy diskriminace, nepřátelství a násil</w:t>
      </w:r>
      <w:r w:rsidR="00DC0E6F">
        <w:rPr>
          <w:szCs w:val="24"/>
        </w:rPr>
        <w:t>í provádí učitelky</w:t>
      </w:r>
      <w:r>
        <w:rPr>
          <w:szCs w:val="24"/>
        </w:rPr>
        <w:t xml:space="preserve"> mateřské školy monitoring a </w:t>
      </w:r>
      <w:proofErr w:type="spellStart"/>
      <w:r>
        <w:rPr>
          <w:szCs w:val="24"/>
        </w:rPr>
        <w:t>screening</w:t>
      </w:r>
      <w:proofErr w:type="spellEnd"/>
      <w:r>
        <w:rPr>
          <w:szCs w:val="24"/>
        </w:rPr>
        <w:t xml:space="preserve"> vztahů mezi dětmi ve třídních kolektivech s cílem řešit případné deformující vztahy mezi dětmi již v jejich počátcích a to ve spolupráci se zákonnými zástupci a za pomoci školských poradenských zařízení.</w:t>
      </w:r>
    </w:p>
    <w:p w:rsidR="00613A29" w:rsidRDefault="00613A29" w:rsidP="00613A29">
      <w:pPr>
        <w:ind w:left="709" w:hanging="709"/>
        <w:jc w:val="both"/>
        <w:rPr>
          <w:szCs w:val="24"/>
        </w:rPr>
      </w:pPr>
    </w:p>
    <w:p w:rsidR="00613A29" w:rsidRDefault="00613A29" w:rsidP="00613A29">
      <w:pPr>
        <w:ind w:left="709" w:hanging="709"/>
        <w:jc w:val="both"/>
        <w:rPr>
          <w:szCs w:val="24"/>
        </w:rPr>
      </w:pPr>
      <w:r>
        <w:rPr>
          <w:szCs w:val="24"/>
        </w:rPr>
        <w:t>28. 3</w:t>
      </w:r>
      <w:r>
        <w:rPr>
          <w:szCs w:val="24"/>
        </w:rPr>
        <w:tab/>
        <w:t xml:space="preserve">Důležitým prvkem prevence v této oblasti je i vytvoření příznivého sociálního klimatu mezi dětmi navzájem, mezi dětmi </w:t>
      </w:r>
      <w:r w:rsidR="00DC0E6F">
        <w:rPr>
          <w:szCs w:val="24"/>
        </w:rPr>
        <w:t>a učitelkami a mezi učitelkami</w:t>
      </w:r>
      <w:r>
        <w:rPr>
          <w:szCs w:val="24"/>
        </w:rPr>
        <w:t xml:space="preserve"> a zákonnými zástupci dětí.</w:t>
      </w:r>
    </w:p>
    <w:p w:rsidR="00613A29" w:rsidRDefault="00613A29" w:rsidP="00613A29">
      <w:pPr>
        <w:overflowPunct/>
        <w:autoSpaceDE/>
        <w:jc w:val="both"/>
        <w:textAlignment w:val="auto"/>
        <w:rPr>
          <w:szCs w:val="24"/>
        </w:rPr>
      </w:pPr>
    </w:p>
    <w:p w:rsidR="00613A29" w:rsidRDefault="00613A29" w:rsidP="00613A29">
      <w:pPr>
        <w:jc w:val="both"/>
        <w:rPr>
          <w:szCs w:val="24"/>
        </w:rPr>
      </w:pPr>
    </w:p>
    <w:p w:rsidR="00613A29" w:rsidRDefault="00613A29" w:rsidP="00613A29">
      <w:pPr>
        <w:pStyle w:val="Nadpis3"/>
        <w:jc w:val="both"/>
      </w:pPr>
      <w:r>
        <w:t>Čl. VI</w:t>
      </w:r>
      <w:r>
        <w:tab/>
        <w:t>Zacházení a majetkem mateřské školy</w:t>
      </w:r>
    </w:p>
    <w:p w:rsidR="00613A29" w:rsidRDefault="00613A29" w:rsidP="00613A29">
      <w:pPr>
        <w:pStyle w:val="Nadpis4"/>
        <w:ind w:left="0" w:firstLine="141"/>
        <w:jc w:val="both"/>
        <w:rPr>
          <w:b/>
          <w:szCs w:val="24"/>
        </w:rPr>
      </w:pPr>
    </w:p>
    <w:p w:rsidR="00613A29" w:rsidRDefault="00C51FA9" w:rsidP="00613A29">
      <w:pPr>
        <w:pStyle w:val="Nadpis3"/>
        <w:jc w:val="both"/>
      </w:pPr>
      <w:r>
        <w:t xml:space="preserve">29. </w:t>
      </w:r>
      <w:r w:rsidR="00613A29">
        <w:t>Chování dětí při zacházení s majetkem mateřské školy v rámci vzdělávání</w:t>
      </w:r>
    </w:p>
    <w:p w:rsidR="00613A29" w:rsidRDefault="00613A29" w:rsidP="00613A29">
      <w:pPr>
        <w:jc w:val="both"/>
        <w:rPr>
          <w:szCs w:val="24"/>
        </w:rPr>
      </w:pPr>
    </w:p>
    <w:p w:rsidR="00613A29" w:rsidRDefault="00613A29" w:rsidP="00613A29">
      <w:pPr>
        <w:ind w:left="709" w:hanging="709"/>
        <w:jc w:val="both"/>
        <w:rPr>
          <w:szCs w:val="24"/>
        </w:rPr>
      </w:pPr>
      <w:r>
        <w:rPr>
          <w:szCs w:val="24"/>
        </w:rPr>
        <w:t>29. 1</w:t>
      </w:r>
      <w:r>
        <w:rPr>
          <w:szCs w:val="24"/>
        </w:rPr>
        <w:tab/>
        <w:t xml:space="preserve">Po dobu vzdělávání při pobytu dítěte v mateřské škole </w:t>
      </w:r>
      <w:r w:rsidR="00DC0E6F">
        <w:rPr>
          <w:szCs w:val="24"/>
        </w:rPr>
        <w:t>zajišťují učitelky</w:t>
      </w:r>
      <w:r>
        <w:rPr>
          <w:szCs w:val="24"/>
        </w:rPr>
        <w:t>, aby děti zacházely šetrně s učebními pomůckami, hračkami a dalšími vzdělávacími potřebami a nepoškozovaly ostatní majetek mateřské školy.</w:t>
      </w:r>
    </w:p>
    <w:p w:rsidR="00613A29" w:rsidRPr="006B0FD6" w:rsidRDefault="00613A29" w:rsidP="00613A29">
      <w:pPr>
        <w:jc w:val="both"/>
        <w:rPr>
          <w:sz w:val="28"/>
          <w:szCs w:val="28"/>
        </w:rPr>
      </w:pPr>
    </w:p>
    <w:p w:rsidR="00613A29" w:rsidRDefault="00613A29" w:rsidP="00613A29">
      <w:pPr>
        <w:pStyle w:val="Nadpis3"/>
        <w:ind w:left="705" w:hanging="705"/>
        <w:jc w:val="both"/>
      </w:pPr>
      <w:r>
        <w:t>30</w:t>
      </w:r>
      <w:r w:rsidR="00C51FA9">
        <w:t xml:space="preserve">. </w:t>
      </w:r>
      <w:r>
        <w:t>Povinnosti zákonných zástupců při zacházení s majetkem mateřské školy při jejich pobytu v mateřské škole</w:t>
      </w:r>
    </w:p>
    <w:p w:rsidR="00613A29" w:rsidRDefault="00613A29" w:rsidP="00613A29">
      <w:pPr>
        <w:jc w:val="both"/>
        <w:rPr>
          <w:szCs w:val="24"/>
          <w:u w:val="single"/>
        </w:rPr>
      </w:pPr>
    </w:p>
    <w:p w:rsidR="00613A29" w:rsidRDefault="00613A29" w:rsidP="00613A29">
      <w:pPr>
        <w:ind w:left="709" w:hanging="709"/>
        <w:jc w:val="both"/>
        <w:rPr>
          <w:szCs w:val="24"/>
        </w:rPr>
      </w:pPr>
      <w:r>
        <w:rPr>
          <w:szCs w:val="24"/>
        </w:rPr>
        <w:t>30. 1</w:t>
      </w:r>
      <w:r>
        <w:rPr>
          <w:szCs w:val="24"/>
        </w:rPr>
        <w:tab/>
        <w:t>Zákonní zástupci pobývají v mateřské škole jen po dobu nezbytně nutnou pro převlečení dítěte do oblečení určenému ke vzdělávání a předání dí</w:t>
      </w:r>
      <w:r w:rsidR="00DC0E6F">
        <w:rPr>
          <w:szCs w:val="24"/>
        </w:rPr>
        <w:t xml:space="preserve">těte učitelce </w:t>
      </w:r>
      <w:r>
        <w:rPr>
          <w:szCs w:val="24"/>
        </w:rPr>
        <w:t xml:space="preserve">mateřské školy a pro </w:t>
      </w:r>
      <w:r>
        <w:rPr>
          <w:szCs w:val="24"/>
        </w:rPr>
        <w:lastRenderedPageBreak/>
        <w:t>převzetí dítěte a převlečení do šatů, v kterých dítě přišlo do mateřské školy a po dobu jed</w:t>
      </w:r>
      <w:r w:rsidR="00DC0E6F">
        <w:rPr>
          <w:szCs w:val="24"/>
        </w:rPr>
        <w:t>nání s učitelkou</w:t>
      </w:r>
      <w:r>
        <w:rPr>
          <w:szCs w:val="24"/>
        </w:rPr>
        <w:t xml:space="preserve"> školy týkajícího se vzdělávání dítěte, popřípadě po dobu jednání s vedoucí školní jídelny týkajícího se stravovaní dítěte.</w:t>
      </w:r>
    </w:p>
    <w:p w:rsidR="00613A29" w:rsidRDefault="00613A29" w:rsidP="00613A29">
      <w:pPr>
        <w:jc w:val="both"/>
        <w:rPr>
          <w:szCs w:val="24"/>
        </w:rPr>
      </w:pPr>
    </w:p>
    <w:p w:rsidR="00613A29" w:rsidRDefault="00613A29" w:rsidP="00613A29">
      <w:pPr>
        <w:ind w:left="709" w:hanging="709"/>
        <w:jc w:val="both"/>
        <w:rPr>
          <w:szCs w:val="24"/>
        </w:rPr>
      </w:pPr>
      <w:r>
        <w:rPr>
          <w:szCs w:val="24"/>
        </w:rPr>
        <w:t>30. 2</w:t>
      </w:r>
      <w:r>
        <w:rPr>
          <w:szCs w:val="24"/>
        </w:rPr>
        <w:tab/>
        <w:t>Po dobu pobytu v prostorách mateřské školy jsou zákonní zástupci povinni chovat se tak, aby nepoškozovali majetek mateřské školy a v případě, že zjistí jeho poškození, nahlásili tuto skutečnost nepro</w:t>
      </w:r>
      <w:r w:rsidR="00183B84">
        <w:rPr>
          <w:szCs w:val="24"/>
        </w:rPr>
        <w:t xml:space="preserve">dleně </w:t>
      </w:r>
      <w:proofErr w:type="gramStart"/>
      <w:r w:rsidR="00183B84">
        <w:rPr>
          <w:szCs w:val="24"/>
        </w:rPr>
        <w:t xml:space="preserve">ředitelce </w:t>
      </w:r>
      <w:r>
        <w:rPr>
          <w:szCs w:val="24"/>
        </w:rPr>
        <w:t xml:space="preserve"> školy</w:t>
      </w:r>
      <w:proofErr w:type="gramEnd"/>
      <w:r>
        <w:rPr>
          <w:szCs w:val="24"/>
        </w:rPr>
        <w:t>.</w:t>
      </w:r>
    </w:p>
    <w:p w:rsidR="00613A29" w:rsidRPr="006B0FD6" w:rsidRDefault="00613A29" w:rsidP="00613A29">
      <w:pPr>
        <w:rPr>
          <w:sz w:val="28"/>
          <w:szCs w:val="28"/>
        </w:rPr>
      </w:pPr>
    </w:p>
    <w:p w:rsidR="00613A29" w:rsidRDefault="00613A29" w:rsidP="00613A29">
      <w:pPr>
        <w:pStyle w:val="Nadpis3"/>
      </w:pPr>
      <w:r>
        <w:t>31</w:t>
      </w:r>
      <w:r w:rsidR="00C51FA9">
        <w:t xml:space="preserve">. </w:t>
      </w:r>
      <w:r>
        <w:t>Zabezpečení budovy MŠ</w:t>
      </w:r>
    </w:p>
    <w:p w:rsidR="00613A29" w:rsidRDefault="00613A29" w:rsidP="00613A29">
      <w:pPr>
        <w:jc w:val="both"/>
        <w:rPr>
          <w:szCs w:val="24"/>
        </w:rPr>
      </w:pPr>
    </w:p>
    <w:p w:rsidR="005C036B" w:rsidRDefault="00613A29" w:rsidP="00613A29">
      <w:pPr>
        <w:ind w:left="709" w:hanging="709"/>
        <w:jc w:val="both"/>
        <w:rPr>
          <w:szCs w:val="24"/>
        </w:rPr>
      </w:pPr>
      <w:r>
        <w:rPr>
          <w:szCs w:val="24"/>
        </w:rPr>
        <w:t>31. 1</w:t>
      </w:r>
      <w:r>
        <w:rPr>
          <w:szCs w:val="24"/>
        </w:rPr>
        <w:tab/>
        <w:t xml:space="preserve">Školní budova </w:t>
      </w:r>
      <w:r w:rsidR="007F2C34">
        <w:rPr>
          <w:szCs w:val="24"/>
        </w:rPr>
        <w:t>je zabezpečena při vstupu bezpečnostním kódem, který je zákonným zástupců dětí sdělen. Pokud příchozí kód nezná, může zazvonit a požádat o dálkové otevření dveří.</w:t>
      </w:r>
    </w:p>
    <w:p w:rsidR="00613A29" w:rsidRDefault="00183B84" w:rsidP="006B0FD6">
      <w:pPr>
        <w:ind w:left="705"/>
        <w:jc w:val="both"/>
        <w:rPr>
          <w:szCs w:val="24"/>
        </w:rPr>
      </w:pPr>
      <w:r>
        <w:rPr>
          <w:szCs w:val="24"/>
        </w:rPr>
        <w:t xml:space="preserve">Každý ze zaměstnanců </w:t>
      </w:r>
      <w:r w:rsidR="00613A29">
        <w:rPr>
          <w:szCs w:val="24"/>
        </w:rPr>
        <w:t>školy, který otevírá budovu cizím příchozím, je povinen zjistit důvod jejich návštěvy a zajistit, aby se nepohybovali nekontrolovaně po bud</w:t>
      </w:r>
      <w:r w:rsidR="007F2C34">
        <w:rPr>
          <w:szCs w:val="24"/>
        </w:rPr>
        <w:t xml:space="preserve">ově. </w:t>
      </w:r>
    </w:p>
    <w:p w:rsidR="00613A29" w:rsidRPr="006B0FD6" w:rsidRDefault="00613A29" w:rsidP="00613A29">
      <w:pPr>
        <w:jc w:val="both"/>
        <w:rPr>
          <w:sz w:val="28"/>
          <w:szCs w:val="28"/>
        </w:rPr>
      </w:pPr>
    </w:p>
    <w:p w:rsidR="00613A29" w:rsidRDefault="00613A29" w:rsidP="00613A29">
      <w:pPr>
        <w:pStyle w:val="Nadpis3"/>
      </w:pPr>
      <w:r>
        <w:t>32</w:t>
      </w:r>
      <w:r w:rsidR="00C51FA9">
        <w:t xml:space="preserve">. </w:t>
      </w:r>
      <w:r>
        <w:t>Další bezpečnostní opatření</w:t>
      </w:r>
    </w:p>
    <w:p w:rsidR="00613A29" w:rsidRDefault="00613A29" w:rsidP="00613A29">
      <w:pPr>
        <w:jc w:val="both"/>
        <w:rPr>
          <w:szCs w:val="24"/>
        </w:rPr>
      </w:pPr>
    </w:p>
    <w:p w:rsidR="00613A29" w:rsidRDefault="005C036B" w:rsidP="00613A29">
      <w:pPr>
        <w:ind w:left="709" w:hanging="709"/>
        <w:jc w:val="both"/>
        <w:rPr>
          <w:szCs w:val="24"/>
        </w:rPr>
      </w:pPr>
      <w:r>
        <w:rPr>
          <w:szCs w:val="24"/>
        </w:rPr>
        <w:t>32. 1</w:t>
      </w:r>
      <w:r>
        <w:rPr>
          <w:szCs w:val="24"/>
        </w:rPr>
        <w:tab/>
        <w:t>Ve všech</w:t>
      </w:r>
      <w:r w:rsidR="00613A29">
        <w:rPr>
          <w:szCs w:val="24"/>
        </w:rPr>
        <w:t xml:space="preserve"> prostorách š</w:t>
      </w:r>
      <w:r w:rsidR="00C51FA9">
        <w:rPr>
          <w:szCs w:val="24"/>
        </w:rPr>
        <w:t>koly platí přísný zákaz kouření včetně elektronických cigaret,</w:t>
      </w:r>
      <w:r w:rsidR="00613A29">
        <w:rPr>
          <w:szCs w:val="24"/>
        </w:rPr>
        <w:t xml:space="preserve"> požívání alkoholu, používání nepovolených elektrických spotřebičů, odkládání osobních věcí zaměstnanců na místa, která k tomu nejsou určena.</w:t>
      </w:r>
    </w:p>
    <w:p w:rsidR="006B0FD6" w:rsidRDefault="006B0FD6" w:rsidP="00613A29">
      <w:pPr>
        <w:ind w:left="709" w:hanging="709"/>
        <w:jc w:val="both"/>
        <w:rPr>
          <w:szCs w:val="24"/>
        </w:rPr>
      </w:pPr>
    </w:p>
    <w:p w:rsidR="00613A29" w:rsidRDefault="00613A29" w:rsidP="00613A29">
      <w:pPr>
        <w:rPr>
          <w:szCs w:val="24"/>
        </w:rPr>
      </w:pPr>
    </w:p>
    <w:p w:rsidR="006B0FD6" w:rsidRDefault="006B0FD6" w:rsidP="00613A29">
      <w:pPr>
        <w:rPr>
          <w:szCs w:val="24"/>
        </w:rPr>
      </w:pPr>
    </w:p>
    <w:p w:rsidR="00613A29" w:rsidRDefault="00613A29" w:rsidP="00613A29">
      <w:pPr>
        <w:pStyle w:val="Nadpis3"/>
      </w:pPr>
      <w:r>
        <w:t>Čl. VII Závěrečná ustanovení</w:t>
      </w:r>
    </w:p>
    <w:p w:rsidR="00613A29" w:rsidRDefault="00613A29" w:rsidP="00613A29">
      <w:pPr>
        <w:rPr>
          <w:szCs w:val="24"/>
        </w:rPr>
      </w:pPr>
    </w:p>
    <w:p w:rsidR="00613A29" w:rsidRDefault="00613A29" w:rsidP="00613A29">
      <w:pPr>
        <w:ind w:left="705" w:hanging="705"/>
        <w:rPr>
          <w:szCs w:val="24"/>
        </w:rPr>
      </w:pPr>
      <w:r>
        <w:rPr>
          <w:szCs w:val="24"/>
        </w:rPr>
        <w:t>33.</w:t>
      </w:r>
      <w:r>
        <w:rPr>
          <w:szCs w:val="24"/>
        </w:rPr>
        <w:tab/>
        <w:t>Směrni</w:t>
      </w:r>
      <w:r w:rsidR="008E5AB5">
        <w:rPr>
          <w:szCs w:val="24"/>
        </w:rPr>
        <w:t>ce nabývá účinnosti dnem 1.9.2020</w:t>
      </w:r>
      <w:r w:rsidR="007F2C34">
        <w:rPr>
          <w:szCs w:val="24"/>
        </w:rPr>
        <w:t xml:space="preserve"> , drobné úpravy od </w:t>
      </w:r>
      <w:proofErr w:type="gramStart"/>
      <w:r w:rsidR="007F2C34">
        <w:rPr>
          <w:szCs w:val="24"/>
        </w:rPr>
        <w:t>1.1. 2022</w:t>
      </w:r>
      <w:proofErr w:type="gramEnd"/>
    </w:p>
    <w:p w:rsidR="00613A29" w:rsidRDefault="00613A29" w:rsidP="00613A29">
      <w:pPr>
        <w:jc w:val="both"/>
        <w:rPr>
          <w:szCs w:val="24"/>
        </w:rPr>
      </w:pPr>
    </w:p>
    <w:p w:rsidR="00613A29" w:rsidRDefault="00613A29" w:rsidP="00613A29">
      <w:pPr>
        <w:jc w:val="both"/>
        <w:rPr>
          <w:szCs w:val="24"/>
        </w:rPr>
      </w:pPr>
    </w:p>
    <w:p w:rsidR="00613A29" w:rsidRDefault="00B55784" w:rsidP="00613A29">
      <w:pPr>
        <w:jc w:val="both"/>
        <w:rPr>
          <w:b/>
          <w:szCs w:val="24"/>
        </w:rPr>
      </w:pPr>
      <w:r w:rsidRPr="00B55784">
        <w:rPr>
          <w:b/>
          <w:szCs w:val="24"/>
        </w:rPr>
        <w:t xml:space="preserve">Seznámení se </w:t>
      </w:r>
      <w:proofErr w:type="spellStart"/>
      <w:r w:rsidRPr="00B55784">
        <w:rPr>
          <w:b/>
          <w:szCs w:val="24"/>
        </w:rPr>
        <w:t>Śkolním</w:t>
      </w:r>
      <w:proofErr w:type="spellEnd"/>
      <w:r w:rsidRPr="00B55784">
        <w:rPr>
          <w:b/>
          <w:szCs w:val="24"/>
        </w:rPr>
        <w:t xml:space="preserve"> řádem:</w:t>
      </w:r>
    </w:p>
    <w:p w:rsidR="00B55784" w:rsidRPr="00B55784" w:rsidRDefault="00B55784" w:rsidP="00613A29">
      <w:pPr>
        <w:jc w:val="both"/>
        <w:rPr>
          <w:b/>
          <w:szCs w:val="24"/>
        </w:rPr>
      </w:pPr>
    </w:p>
    <w:p w:rsidR="00B55784" w:rsidRDefault="00B55784" w:rsidP="00B55784">
      <w:pPr>
        <w:pStyle w:val="Odstavecseseznamem"/>
        <w:numPr>
          <w:ilvl w:val="0"/>
          <w:numId w:val="9"/>
        </w:numPr>
        <w:jc w:val="both"/>
        <w:rPr>
          <w:szCs w:val="24"/>
        </w:rPr>
      </w:pPr>
      <w:r>
        <w:rPr>
          <w:szCs w:val="24"/>
        </w:rPr>
        <w:t>Seznámení zaměstnanců  - ředitelka a vedoucí učitelky</w:t>
      </w:r>
    </w:p>
    <w:p w:rsidR="00B55784" w:rsidRDefault="00B55784" w:rsidP="00B55784">
      <w:pPr>
        <w:pStyle w:val="Odstavecseseznamem"/>
        <w:numPr>
          <w:ilvl w:val="0"/>
          <w:numId w:val="9"/>
        </w:numPr>
        <w:jc w:val="both"/>
        <w:rPr>
          <w:szCs w:val="24"/>
        </w:rPr>
      </w:pPr>
      <w:r>
        <w:rPr>
          <w:szCs w:val="24"/>
        </w:rPr>
        <w:t>Seznámení zákonných zástupců – třídní učitelky</w:t>
      </w:r>
    </w:p>
    <w:p w:rsidR="00B55784" w:rsidRDefault="00B55784" w:rsidP="00B55784">
      <w:pPr>
        <w:pStyle w:val="Odstavecseseznamem"/>
        <w:jc w:val="both"/>
        <w:rPr>
          <w:szCs w:val="24"/>
        </w:rPr>
      </w:pPr>
      <w:r>
        <w:rPr>
          <w:szCs w:val="24"/>
        </w:rPr>
        <w:t>(na zahajovacích třídní schůzce při nástupu dětí do MŠ, informační nástěnky školy, webové stránky – učitelky mají povinnost na tuto skutečnost upozorňovat)</w:t>
      </w:r>
    </w:p>
    <w:p w:rsidR="00B55784" w:rsidRPr="00B55784" w:rsidRDefault="00B55784" w:rsidP="00B55784">
      <w:pPr>
        <w:pStyle w:val="Odstavecseseznamem"/>
        <w:numPr>
          <w:ilvl w:val="0"/>
          <w:numId w:val="9"/>
        </w:numPr>
        <w:jc w:val="both"/>
        <w:rPr>
          <w:szCs w:val="24"/>
        </w:rPr>
      </w:pPr>
      <w:r>
        <w:rPr>
          <w:szCs w:val="24"/>
        </w:rPr>
        <w:t>Děti v rozsahu jejich rozumové vyspělosti – třídní učitelky</w:t>
      </w:r>
    </w:p>
    <w:p w:rsidR="00B55784" w:rsidRDefault="00B55784" w:rsidP="00B55784">
      <w:pPr>
        <w:pStyle w:val="Odstavecseseznamem"/>
        <w:jc w:val="both"/>
        <w:rPr>
          <w:szCs w:val="24"/>
        </w:rPr>
      </w:pPr>
    </w:p>
    <w:p w:rsidR="00B55784" w:rsidRPr="00B55784" w:rsidRDefault="00B55784" w:rsidP="00B55784">
      <w:pPr>
        <w:pStyle w:val="Odstavecseseznamem"/>
        <w:jc w:val="both"/>
        <w:rPr>
          <w:szCs w:val="24"/>
        </w:rPr>
      </w:pPr>
    </w:p>
    <w:p w:rsidR="00613A29" w:rsidRDefault="00613A29" w:rsidP="00613A29">
      <w:pPr>
        <w:jc w:val="both"/>
        <w:rPr>
          <w:szCs w:val="24"/>
        </w:rPr>
      </w:pPr>
    </w:p>
    <w:p w:rsidR="00613A29" w:rsidRDefault="00613A29" w:rsidP="00613A29">
      <w:pPr>
        <w:jc w:val="both"/>
        <w:rPr>
          <w:szCs w:val="24"/>
        </w:rPr>
      </w:pPr>
    </w:p>
    <w:p w:rsidR="00613A29" w:rsidRDefault="00613A29" w:rsidP="00613A29">
      <w:pPr>
        <w:jc w:val="both"/>
        <w:rPr>
          <w:szCs w:val="24"/>
        </w:rPr>
      </w:pPr>
    </w:p>
    <w:p w:rsidR="00613A29" w:rsidRDefault="00613A29" w:rsidP="00C51FA9">
      <w:pPr>
        <w:jc w:val="both"/>
        <w:rPr>
          <w:szCs w:val="24"/>
        </w:rPr>
      </w:pPr>
    </w:p>
    <w:p w:rsidR="00613A29" w:rsidRPr="006823FB" w:rsidRDefault="00613A29" w:rsidP="00613A29">
      <w:r>
        <w:t xml:space="preserve">                                                                                               Mgr. </w:t>
      </w:r>
      <w:r w:rsidR="003371D3">
        <w:t>Vlasta Vychodilová</w:t>
      </w:r>
    </w:p>
    <w:p w:rsidR="00666432" w:rsidRDefault="00613A29" w:rsidP="00613A29">
      <w:pPr>
        <w:ind w:left="3540" w:hanging="3540"/>
      </w:pPr>
      <w:r>
        <w:t xml:space="preserve"> </w:t>
      </w:r>
    </w:p>
    <w:p w:rsidR="00666432" w:rsidRDefault="00666432" w:rsidP="00613A29">
      <w:pPr>
        <w:ind w:left="3540" w:hanging="3540"/>
      </w:pPr>
      <w:r>
        <w:t xml:space="preserve">                                                                                                  Ředitelka školy</w:t>
      </w: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66432" w:rsidRDefault="00666432" w:rsidP="00613A29">
      <w:pPr>
        <w:ind w:left="3540" w:hanging="3540"/>
      </w:pPr>
    </w:p>
    <w:p w:rsidR="00613A29" w:rsidRDefault="00613A29" w:rsidP="00613A29">
      <w:pPr>
        <w:ind w:left="3540" w:hanging="3540"/>
      </w:pPr>
      <w:r>
        <w:t xml:space="preserve">                                                                                     </w:t>
      </w:r>
      <w:r w:rsidR="00666432">
        <w:t xml:space="preserve">            </w:t>
      </w:r>
    </w:p>
    <w:p w:rsidR="00666432" w:rsidRDefault="00666432" w:rsidP="00666432"/>
    <w:p w:rsidR="00666432" w:rsidRDefault="00666432" w:rsidP="00666432"/>
    <w:p w:rsidR="00666432" w:rsidRDefault="00666432" w:rsidP="00666432"/>
    <w:p w:rsidR="00666432" w:rsidRDefault="00666432" w:rsidP="00666432"/>
    <w:p w:rsidR="00304A05" w:rsidRDefault="00304A05" w:rsidP="00613A29"/>
    <w:sectPr w:rsidR="00304A05" w:rsidSect="00C93993">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Symbol" w:hAnsi="Symbol" w:cs="OpenSymbol"/>
      </w:rPr>
    </w:lvl>
    <w:lvl w:ilvl="2">
      <w:start w:val="1"/>
      <w:numFmt w:val="lowerRoman"/>
      <w:lvlText w:val="%3."/>
      <w:lvlJc w:val="lef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lef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left"/>
      <w:pPr>
        <w:tabs>
          <w:tab w:val="num" w:pos="7260"/>
        </w:tabs>
        <w:ind w:left="7260"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7" w15:restartNumberingAfterBreak="0">
    <w:nsid w:val="0B4A34D6"/>
    <w:multiLevelType w:val="hybridMultilevel"/>
    <w:tmpl w:val="9080E3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72E"/>
    <w:multiLevelType w:val="hybridMultilevel"/>
    <w:tmpl w:val="7994C694"/>
    <w:lvl w:ilvl="0" w:tplc="60249B6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0D0A91"/>
    <w:multiLevelType w:val="hybridMultilevel"/>
    <w:tmpl w:val="7B201ED0"/>
    <w:lvl w:ilvl="0" w:tplc="39C48DFC">
      <w:start w:val="3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29"/>
    <w:rsid w:val="00076E37"/>
    <w:rsid w:val="000F042F"/>
    <w:rsid w:val="0017042B"/>
    <w:rsid w:val="00183B84"/>
    <w:rsid w:val="001879A3"/>
    <w:rsid w:val="00190001"/>
    <w:rsid w:val="001D3E46"/>
    <w:rsid w:val="00260161"/>
    <w:rsid w:val="002755A3"/>
    <w:rsid w:val="0028519B"/>
    <w:rsid w:val="00304A05"/>
    <w:rsid w:val="00322892"/>
    <w:rsid w:val="003371D3"/>
    <w:rsid w:val="003405AF"/>
    <w:rsid w:val="00343CF9"/>
    <w:rsid w:val="00370B14"/>
    <w:rsid w:val="00385FDF"/>
    <w:rsid w:val="003A36A7"/>
    <w:rsid w:val="00400B78"/>
    <w:rsid w:val="004064BD"/>
    <w:rsid w:val="00434544"/>
    <w:rsid w:val="004C487B"/>
    <w:rsid w:val="004E007F"/>
    <w:rsid w:val="004F3C88"/>
    <w:rsid w:val="005038A6"/>
    <w:rsid w:val="005651F1"/>
    <w:rsid w:val="005C036B"/>
    <w:rsid w:val="00613A29"/>
    <w:rsid w:val="00664900"/>
    <w:rsid w:val="00666432"/>
    <w:rsid w:val="006B0FD6"/>
    <w:rsid w:val="006F7D07"/>
    <w:rsid w:val="007022A1"/>
    <w:rsid w:val="007565A7"/>
    <w:rsid w:val="00796BC7"/>
    <w:rsid w:val="007F2C34"/>
    <w:rsid w:val="008008FC"/>
    <w:rsid w:val="0083566B"/>
    <w:rsid w:val="0084513F"/>
    <w:rsid w:val="0085131F"/>
    <w:rsid w:val="00893F8C"/>
    <w:rsid w:val="008A55A9"/>
    <w:rsid w:val="008E5AB5"/>
    <w:rsid w:val="008F458C"/>
    <w:rsid w:val="00950B14"/>
    <w:rsid w:val="0096334E"/>
    <w:rsid w:val="00965FEF"/>
    <w:rsid w:val="009A5E0F"/>
    <w:rsid w:val="00A023DE"/>
    <w:rsid w:val="00AD4246"/>
    <w:rsid w:val="00B30F45"/>
    <w:rsid w:val="00B55784"/>
    <w:rsid w:val="00BA00C1"/>
    <w:rsid w:val="00BA41DE"/>
    <w:rsid w:val="00BD2E82"/>
    <w:rsid w:val="00BE4ADA"/>
    <w:rsid w:val="00C041A5"/>
    <w:rsid w:val="00C2353C"/>
    <w:rsid w:val="00C260CD"/>
    <w:rsid w:val="00C2771E"/>
    <w:rsid w:val="00C408F0"/>
    <w:rsid w:val="00C51FA9"/>
    <w:rsid w:val="00C93993"/>
    <w:rsid w:val="00C95881"/>
    <w:rsid w:val="00CC23A0"/>
    <w:rsid w:val="00D358EF"/>
    <w:rsid w:val="00D41181"/>
    <w:rsid w:val="00DC0E6F"/>
    <w:rsid w:val="00E50E84"/>
    <w:rsid w:val="00E57FDF"/>
    <w:rsid w:val="00E80829"/>
    <w:rsid w:val="00EA2B63"/>
    <w:rsid w:val="00EC1FD6"/>
    <w:rsid w:val="00EF629C"/>
    <w:rsid w:val="00F50EEB"/>
    <w:rsid w:val="00F562D6"/>
    <w:rsid w:val="00FB6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38948-A079-4C51-B552-10D803A4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3A29"/>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3">
    <w:name w:val="heading 3"/>
    <w:basedOn w:val="Normln"/>
    <w:next w:val="Normln"/>
    <w:link w:val="Nadpis3Char"/>
    <w:qFormat/>
    <w:rsid w:val="00613A29"/>
    <w:pPr>
      <w:keepNext/>
      <w:numPr>
        <w:ilvl w:val="2"/>
        <w:numId w:val="1"/>
      </w:numPr>
      <w:outlineLvl w:val="2"/>
    </w:pPr>
    <w:rPr>
      <w:b/>
    </w:rPr>
  </w:style>
  <w:style w:type="paragraph" w:styleId="Nadpis4">
    <w:name w:val="heading 4"/>
    <w:basedOn w:val="Normln"/>
    <w:next w:val="Normln"/>
    <w:link w:val="Nadpis4Char"/>
    <w:qFormat/>
    <w:rsid w:val="00613A29"/>
    <w:pPr>
      <w:keepNext/>
      <w:numPr>
        <w:ilvl w:val="3"/>
        <w:numId w:val="1"/>
      </w:numPr>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13A29"/>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613A29"/>
    <w:rPr>
      <w:rFonts w:ascii="Times New Roman" w:eastAsia="Times New Roman" w:hAnsi="Times New Roman" w:cs="Times New Roman"/>
      <w:sz w:val="24"/>
      <w:szCs w:val="20"/>
      <w:lang w:eastAsia="ar-SA"/>
    </w:rPr>
  </w:style>
  <w:style w:type="paragraph" w:customStyle="1" w:styleId="DefinitionTerm">
    <w:name w:val="Definition Term"/>
    <w:basedOn w:val="Normln"/>
    <w:next w:val="Normln"/>
    <w:rsid w:val="00613A29"/>
    <w:pPr>
      <w:widowControl w:val="0"/>
    </w:pPr>
  </w:style>
  <w:style w:type="paragraph" w:styleId="Odstavecseseznamem">
    <w:name w:val="List Paragraph"/>
    <w:basedOn w:val="Normln"/>
    <w:qFormat/>
    <w:rsid w:val="00613A29"/>
    <w:pPr>
      <w:ind w:left="720"/>
    </w:pPr>
  </w:style>
  <w:style w:type="paragraph" w:styleId="Normlnweb">
    <w:name w:val="Normal (Web)"/>
    <w:basedOn w:val="Normln"/>
    <w:rsid w:val="00613A29"/>
    <w:pPr>
      <w:spacing w:before="280" w:after="119"/>
    </w:pPr>
  </w:style>
  <w:style w:type="paragraph" w:styleId="Textbubliny">
    <w:name w:val="Balloon Text"/>
    <w:basedOn w:val="Normln"/>
    <w:link w:val="TextbublinyChar"/>
    <w:uiPriority w:val="99"/>
    <w:semiHidden/>
    <w:unhideWhenUsed/>
    <w:rsid w:val="00F56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2D6"/>
    <w:rPr>
      <w:rFonts w:ascii="Segoe UI" w:eastAsia="Times New Roman" w:hAnsi="Segoe UI" w:cs="Segoe UI"/>
      <w:sz w:val="18"/>
      <w:szCs w:val="18"/>
      <w:lang w:eastAsia="ar-SA"/>
    </w:rPr>
  </w:style>
  <w:style w:type="paragraph" w:styleId="Bezmezer">
    <w:name w:val="No Spacing"/>
    <w:uiPriority w:val="1"/>
    <w:qFormat/>
    <w:rsid w:val="004345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D3C42-DE5B-4D3C-936D-76A0019A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19</Pages>
  <Words>6805</Words>
  <Characters>38795</Characters>
  <Application>Microsoft Office Word</Application>
  <DocSecurity>0</DocSecurity>
  <Lines>323</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dc:description/>
  <cp:lastModifiedBy>Jan Bradáč</cp:lastModifiedBy>
  <cp:revision>27</cp:revision>
  <cp:lastPrinted>2023-01-30T09:19:00Z</cp:lastPrinted>
  <dcterms:created xsi:type="dcterms:W3CDTF">2016-02-05T12:13:00Z</dcterms:created>
  <dcterms:modified xsi:type="dcterms:W3CDTF">2023-02-02T20:24:00Z</dcterms:modified>
</cp:coreProperties>
</file>